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42" w:type="dxa"/>
        <w:tblInd w:w="-714" w:type="dxa"/>
        <w:tblLook w:val="04A0" w:firstRow="1" w:lastRow="0" w:firstColumn="1" w:lastColumn="0" w:noHBand="0" w:noVBand="1"/>
      </w:tblPr>
      <w:tblGrid>
        <w:gridCol w:w="452"/>
        <w:gridCol w:w="4703"/>
        <w:gridCol w:w="5720"/>
        <w:gridCol w:w="4467"/>
      </w:tblGrid>
      <w:tr w:rsidR="002F0199" w:rsidRPr="005861DA" w14:paraId="3662BA1B" w14:textId="77777777" w:rsidTr="00602EAE">
        <w:trPr>
          <w:trHeight w:val="557"/>
        </w:trPr>
        <w:tc>
          <w:tcPr>
            <w:tcW w:w="452" w:type="dxa"/>
          </w:tcPr>
          <w:p w14:paraId="257A2623" w14:textId="07742146" w:rsidR="002F0199" w:rsidRDefault="002F0199"/>
        </w:tc>
        <w:tc>
          <w:tcPr>
            <w:tcW w:w="4703" w:type="dxa"/>
          </w:tcPr>
          <w:p w14:paraId="5A15D9E4" w14:textId="0D2D3D58" w:rsidR="002F0199" w:rsidRPr="005861DA" w:rsidRDefault="002247DF" w:rsidP="002247DF">
            <w:pPr>
              <w:jc w:val="center"/>
              <w:rPr>
                <w:rFonts w:ascii="Arial" w:hAnsi="Arial" w:cs="Arial"/>
                <w:b/>
                <w:bCs/>
                <w:sz w:val="28"/>
                <w:szCs w:val="28"/>
              </w:rPr>
            </w:pPr>
            <w:r w:rsidRPr="005861DA">
              <w:rPr>
                <w:rFonts w:ascii="Arial" w:hAnsi="Arial" w:cs="Arial"/>
                <w:b/>
                <w:bCs/>
                <w:sz w:val="28"/>
                <w:szCs w:val="28"/>
              </w:rPr>
              <w:t>Question</w:t>
            </w:r>
          </w:p>
        </w:tc>
        <w:tc>
          <w:tcPr>
            <w:tcW w:w="5720" w:type="dxa"/>
          </w:tcPr>
          <w:p w14:paraId="1354DD1E" w14:textId="1B971451" w:rsidR="002F0199" w:rsidRPr="005861DA" w:rsidRDefault="002247DF" w:rsidP="002247DF">
            <w:pPr>
              <w:jc w:val="center"/>
              <w:rPr>
                <w:rFonts w:ascii="Arial" w:hAnsi="Arial" w:cs="Arial"/>
                <w:b/>
                <w:bCs/>
                <w:sz w:val="28"/>
                <w:szCs w:val="28"/>
              </w:rPr>
            </w:pPr>
            <w:r w:rsidRPr="005861DA">
              <w:rPr>
                <w:rFonts w:ascii="Arial" w:hAnsi="Arial" w:cs="Arial"/>
                <w:b/>
                <w:bCs/>
                <w:sz w:val="28"/>
                <w:szCs w:val="28"/>
              </w:rPr>
              <w:t>Subtitle</w:t>
            </w:r>
          </w:p>
        </w:tc>
        <w:tc>
          <w:tcPr>
            <w:tcW w:w="4467" w:type="dxa"/>
          </w:tcPr>
          <w:p w14:paraId="39B380D8" w14:textId="0DF31583" w:rsidR="002F0199" w:rsidRPr="005861DA" w:rsidRDefault="002247DF" w:rsidP="002247DF">
            <w:pPr>
              <w:jc w:val="center"/>
              <w:rPr>
                <w:rFonts w:ascii="Arial" w:hAnsi="Arial" w:cs="Arial"/>
                <w:b/>
                <w:bCs/>
                <w:sz w:val="28"/>
                <w:szCs w:val="28"/>
              </w:rPr>
            </w:pPr>
            <w:r w:rsidRPr="005861DA">
              <w:rPr>
                <w:rFonts w:ascii="Arial" w:hAnsi="Arial" w:cs="Arial"/>
                <w:b/>
                <w:bCs/>
                <w:sz w:val="28"/>
                <w:szCs w:val="28"/>
              </w:rPr>
              <w:t>Options to Respond</w:t>
            </w:r>
          </w:p>
        </w:tc>
      </w:tr>
      <w:tr w:rsidR="002247DF" w:rsidRPr="005861DA" w14:paraId="5EC4CBAE" w14:textId="77777777" w:rsidTr="00602EAE">
        <w:trPr>
          <w:trHeight w:val="557"/>
        </w:trPr>
        <w:tc>
          <w:tcPr>
            <w:tcW w:w="452" w:type="dxa"/>
          </w:tcPr>
          <w:p w14:paraId="54006D65" w14:textId="4329B4AA" w:rsidR="002247DF" w:rsidRDefault="001511F8">
            <w:r>
              <w:t>1</w:t>
            </w:r>
          </w:p>
        </w:tc>
        <w:tc>
          <w:tcPr>
            <w:tcW w:w="4703" w:type="dxa"/>
          </w:tcPr>
          <w:p w14:paraId="2F718B57" w14:textId="77128C04" w:rsidR="002247DF" w:rsidRPr="005861DA" w:rsidRDefault="002247DF">
            <w:pPr>
              <w:rPr>
                <w:rFonts w:ascii="Arial" w:hAnsi="Arial" w:cs="Arial"/>
              </w:rPr>
            </w:pPr>
            <w:r w:rsidRPr="005861DA">
              <w:rPr>
                <w:rFonts w:ascii="Arial" w:hAnsi="Arial" w:cs="Arial"/>
              </w:rPr>
              <w:t>Is this a repeat claim?</w:t>
            </w:r>
          </w:p>
        </w:tc>
        <w:tc>
          <w:tcPr>
            <w:tcW w:w="5720" w:type="dxa"/>
          </w:tcPr>
          <w:p w14:paraId="31FB65AB" w14:textId="70C73EBF" w:rsidR="002247DF" w:rsidRPr="005861DA" w:rsidRDefault="002247DF">
            <w:pPr>
              <w:rPr>
                <w:rFonts w:ascii="Arial" w:hAnsi="Arial" w:cs="Arial"/>
              </w:rPr>
            </w:pPr>
            <w:r w:rsidRPr="005861DA">
              <w:rPr>
                <w:rFonts w:ascii="Arial" w:hAnsi="Arial" w:cs="Arial"/>
              </w:rPr>
              <w:t>Did you successfully claim High Needs Funding for this child in Autumn Term 2024?</w:t>
            </w:r>
          </w:p>
        </w:tc>
        <w:tc>
          <w:tcPr>
            <w:tcW w:w="4467" w:type="dxa"/>
          </w:tcPr>
          <w:p w14:paraId="764E7E52" w14:textId="7A4833AA" w:rsidR="004217CB" w:rsidRDefault="007C2114" w:rsidP="005861DA">
            <w:pPr>
              <w:rPr>
                <w:rFonts w:ascii="Arial" w:hAnsi="Arial" w:cs="Arial"/>
              </w:rPr>
            </w:pPr>
            <w:r w:rsidRPr="005861DA">
              <w:rPr>
                <w:rFonts w:ascii="Arial" w:hAnsi="Arial" w:cs="Arial"/>
              </w:rPr>
              <w:t>Yes</w:t>
            </w:r>
          </w:p>
          <w:p w14:paraId="3A36CDFD" w14:textId="77777777" w:rsidR="005861DA" w:rsidRPr="005861DA" w:rsidRDefault="005861DA" w:rsidP="005861DA">
            <w:pPr>
              <w:rPr>
                <w:rFonts w:ascii="Arial" w:hAnsi="Arial" w:cs="Arial"/>
              </w:rPr>
            </w:pPr>
          </w:p>
          <w:p w14:paraId="5723C03D" w14:textId="47224591" w:rsidR="007C2114" w:rsidRDefault="007C2114" w:rsidP="005861DA">
            <w:pPr>
              <w:rPr>
                <w:rFonts w:ascii="Arial" w:hAnsi="Arial" w:cs="Arial"/>
              </w:rPr>
            </w:pPr>
            <w:r w:rsidRPr="005861DA">
              <w:rPr>
                <w:rFonts w:ascii="Arial" w:hAnsi="Arial" w:cs="Arial"/>
              </w:rPr>
              <w:t xml:space="preserve">No – </w:t>
            </w:r>
            <w:r w:rsidRPr="005861DA">
              <w:rPr>
                <w:rFonts w:ascii="Arial" w:hAnsi="Arial" w:cs="Arial"/>
                <w:i/>
                <w:iCs/>
              </w:rPr>
              <w:t xml:space="preserve">you </w:t>
            </w:r>
            <w:r w:rsidR="00517D59" w:rsidRPr="005861DA">
              <w:rPr>
                <w:rFonts w:ascii="Arial" w:hAnsi="Arial" w:cs="Arial"/>
                <w:i/>
                <w:iCs/>
              </w:rPr>
              <w:t>will need to complete a full application</w:t>
            </w:r>
            <w:r w:rsidR="00517D59" w:rsidRPr="005861DA">
              <w:rPr>
                <w:rFonts w:ascii="Arial" w:hAnsi="Arial" w:cs="Arial"/>
              </w:rPr>
              <w:t xml:space="preserve"> </w:t>
            </w:r>
          </w:p>
          <w:p w14:paraId="14781B87" w14:textId="0A9622BC" w:rsidR="005861DA" w:rsidRPr="005861DA" w:rsidRDefault="005861DA" w:rsidP="005861DA">
            <w:pPr>
              <w:rPr>
                <w:rFonts w:ascii="Arial" w:hAnsi="Arial" w:cs="Arial"/>
              </w:rPr>
            </w:pPr>
          </w:p>
        </w:tc>
      </w:tr>
      <w:tr w:rsidR="00E54494" w:rsidRPr="005861DA" w14:paraId="7BB85583" w14:textId="77777777" w:rsidTr="00602EAE">
        <w:trPr>
          <w:trHeight w:val="557"/>
        </w:trPr>
        <w:tc>
          <w:tcPr>
            <w:tcW w:w="452" w:type="dxa"/>
          </w:tcPr>
          <w:p w14:paraId="1CD8E23D" w14:textId="69B58B7B" w:rsidR="00E54494" w:rsidRDefault="00E54494">
            <w:r>
              <w:t>2</w:t>
            </w:r>
          </w:p>
        </w:tc>
        <w:tc>
          <w:tcPr>
            <w:tcW w:w="4703" w:type="dxa"/>
          </w:tcPr>
          <w:p w14:paraId="476BF53B" w14:textId="52B50F61" w:rsidR="00E54494" w:rsidRPr="005861DA" w:rsidRDefault="00E54494">
            <w:pPr>
              <w:rPr>
                <w:rFonts w:ascii="Arial" w:hAnsi="Arial" w:cs="Arial"/>
              </w:rPr>
            </w:pPr>
            <w:r w:rsidRPr="005861DA">
              <w:rPr>
                <w:rFonts w:ascii="Arial" w:hAnsi="Arial" w:cs="Arial"/>
              </w:rPr>
              <w:t xml:space="preserve">Is this the first application since the Child has turned two? </w:t>
            </w:r>
          </w:p>
        </w:tc>
        <w:tc>
          <w:tcPr>
            <w:tcW w:w="5720" w:type="dxa"/>
          </w:tcPr>
          <w:p w14:paraId="13ABC5AF" w14:textId="1FC1B5F4" w:rsidR="00E54494" w:rsidRPr="005861DA" w:rsidRDefault="00E54494">
            <w:pPr>
              <w:rPr>
                <w:rFonts w:ascii="Arial" w:hAnsi="Arial" w:cs="Arial"/>
              </w:rPr>
            </w:pPr>
          </w:p>
        </w:tc>
        <w:tc>
          <w:tcPr>
            <w:tcW w:w="4467" w:type="dxa"/>
          </w:tcPr>
          <w:p w14:paraId="1D45CAE5" w14:textId="38A17000" w:rsidR="00E54494" w:rsidRDefault="001920CB" w:rsidP="005861DA">
            <w:pPr>
              <w:rPr>
                <w:rFonts w:ascii="Arial" w:hAnsi="Arial" w:cs="Arial"/>
              </w:rPr>
            </w:pPr>
            <w:r w:rsidRPr="005861DA">
              <w:rPr>
                <w:rFonts w:ascii="Arial" w:hAnsi="Arial" w:cs="Arial"/>
              </w:rPr>
              <w:t xml:space="preserve">Yes – </w:t>
            </w:r>
            <w:r w:rsidRPr="005861DA">
              <w:rPr>
                <w:rFonts w:ascii="Arial" w:hAnsi="Arial" w:cs="Arial"/>
                <w:i/>
                <w:iCs/>
              </w:rPr>
              <w:t xml:space="preserve">you will need to complete a full application </w:t>
            </w:r>
          </w:p>
          <w:p w14:paraId="435425C9" w14:textId="77777777" w:rsidR="005861DA" w:rsidRPr="005861DA" w:rsidRDefault="005861DA" w:rsidP="005861DA">
            <w:pPr>
              <w:rPr>
                <w:rFonts w:ascii="Arial" w:hAnsi="Arial" w:cs="Arial"/>
              </w:rPr>
            </w:pPr>
          </w:p>
          <w:p w14:paraId="747FD19F" w14:textId="77777777" w:rsidR="001920CB" w:rsidRDefault="001920CB" w:rsidP="005861DA">
            <w:pPr>
              <w:rPr>
                <w:rFonts w:ascii="Arial" w:hAnsi="Arial" w:cs="Arial"/>
              </w:rPr>
            </w:pPr>
            <w:r w:rsidRPr="005861DA">
              <w:rPr>
                <w:rFonts w:ascii="Arial" w:hAnsi="Arial" w:cs="Arial"/>
              </w:rPr>
              <w:t xml:space="preserve">No </w:t>
            </w:r>
          </w:p>
          <w:p w14:paraId="3FCB779B" w14:textId="31C6E912" w:rsidR="005861DA" w:rsidRPr="005861DA" w:rsidRDefault="005861DA" w:rsidP="005861DA">
            <w:pPr>
              <w:rPr>
                <w:rFonts w:ascii="Arial" w:hAnsi="Arial" w:cs="Arial"/>
              </w:rPr>
            </w:pPr>
          </w:p>
        </w:tc>
      </w:tr>
      <w:tr w:rsidR="00E54494" w:rsidRPr="005861DA" w14:paraId="36D12FB7" w14:textId="77777777" w:rsidTr="00602EAE">
        <w:trPr>
          <w:trHeight w:val="557"/>
        </w:trPr>
        <w:tc>
          <w:tcPr>
            <w:tcW w:w="452" w:type="dxa"/>
          </w:tcPr>
          <w:p w14:paraId="6A677782" w14:textId="3204C83C" w:rsidR="00E54494" w:rsidRPr="001511F8" w:rsidRDefault="001511F8">
            <w:r>
              <w:t>3</w:t>
            </w:r>
          </w:p>
        </w:tc>
        <w:tc>
          <w:tcPr>
            <w:tcW w:w="4703" w:type="dxa"/>
          </w:tcPr>
          <w:p w14:paraId="1E60AC04" w14:textId="4D9DF4BB" w:rsidR="00E54494" w:rsidRPr="005861DA" w:rsidRDefault="00903866">
            <w:pPr>
              <w:rPr>
                <w:rFonts w:ascii="Arial" w:hAnsi="Arial" w:cs="Arial"/>
                <w:i/>
                <w:iCs/>
              </w:rPr>
            </w:pPr>
            <w:r w:rsidRPr="005861DA">
              <w:rPr>
                <w:rFonts w:ascii="Arial" w:hAnsi="Arial" w:cs="Arial"/>
              </w:rPr>
              <w:t>Does the Child you are about to apply for claim Early Education Funding with you</w:t>
            </w:r>
            <w:r w:rsidRPr="005861DA">
              <w:rPr>
                <w:rFonts w:ascii="Arial" w:hAnsi="Arial" w:cs="Arial"/>
                <w:i/>
                <w:iCs/>
              </w:rPr>
              <w:t>?</w:t>
            </w:r>
          </w:p>
        </w:tc>
        <w:tc>
          <w:tcPr>
            <w:tcW w:w="5720" w:type="dxa"/>
          </w:tcPr>
          <w:p w14:paraId="7DB3DD9B" w14:textId="656E17EC" w:rsidR="00E54494" w:rsidRPr="005861DA" w:rsidRDefault="00903866">
            <w:pPr>
              <w:rPr>
                <w:rFonts w:ascii="Arial" w:hAnsi="Arial" w:cs="Arial"/>
                <w:i/>
                <w:iCs/>
              </w:rPr>
            </w:pPr>
            <w:r w:rsidRPr="005861DA">
              <w:rPr>
                <w:rFonts w:ascii="Arial" w:hAnsi="Arial" w:cs="Arial"/>
                <w:i/>
                <w:iCs/>
              </w:rPr>
              <w:t>If you are unsure, please check with your registered portal user before continuing. We will check your portal claim to ensure the child is funded with you.</w:t>
            </w:r>
          </w:p>
        </w:tc>
        <w:tc>
          <w:tcPr>
            <w:tcW w:w="4467" w:type="dxa"/>
          </w:tcPr>
          <w:p w14:paraId="4F22FA9F" w14:textId="59C27B63" w:rsidR="00E54494" w:rsidRDefault="0078353F" w:rsidP="005861DA">
            <w:pPr>
              <w:rPr>
                <w:rFonts w:ascii="Arial" w:hAnsi="Arial" w:cs="Arial"/>
              </w:rPr>
            </w:pPr>
            <w:r w:rsidRPr="005861DA">
              <w:rPr>
                <w:rFonts w:ascii="Arial" w:hAnsi="Arial" w:cs="Arial"/>
              </w:rPr>
              <w:t xml:space="preserve">Yes </w:t>
            </w:r>
          </w:p>
          <w:p w14:paraId="40F72FAC" w14:textId="77777777" w:rsidR="005861DA" w:rsidRPr="005861DA" w:rsidRDefault="005861DA" w:rsidP="005861DA">
            <w:pPr>
              <w:rPr>
                <w:rFonts w:ascii="Arial" w:hAnsi="Arial" w:cs="Arial"/>
              </w:rPr>
            </w:pPr>
          </w:p>
          <w:p w14:paraId="11B878A9" w14:textId="77777777" w:rsidR="0078353F" w:rsidRPr="005861DA" w:rsidRDefault="0078353F" w:rsidP="005861DA">
            <w:pPr>
              <w:rPr>
                <w:rFonts w:ascii="Arial" w:hAnsi="Arial" w:cs="Arial"/>
                <w:i/>
                <w:iCs/>
              </w:rPr>
            </w:pPr>
            <w:r w:rsidRPr="005861DA">
              <w:rPr>
                <w:rFonts w:ascii="Arial" w:hAnsi="Arial" w:cs="Arial"/>
              </w:rPr>
              <w:t xml:space="preserve">No – </w:t>
            </w:r>
            <w:r w:rsidRPr="005861DA">
              <w:rPr>
                <w:rFonts w:ascii="Arial" w:hAnsi="Arial" w:cs="Arial"/>
                <w:i/>
                <w:iCs/>
              </w:rPr>
              <w:t xml:space="preserve">you are unable to apply </w:t>
            </w:r>
          </w:p>
          <w:p w14:paraId="78498070" w14:textId="5940CF23" w:rsidR="005861DA" w:rsidRPr="005861DA" w:rsidRDefault="005861DA" w:rsidP="005861DA">
            <w:pPr>
              <w:rPr>
                <w:rFonts w:ascii="Arial" w:hAnsi="Arial" w:cs="Arial"/>
              </w:rPr>
            </w:pPr>
          </w:p>
        </w:tc>
      </w:tr>
      <w:tr w:rsidR="00F91ECD" w:rsidRPr="005861DA" w14:paraId="6E428858" w14:textId="77777777" w:rsidTr="00602EAE">
        <w:trPr>
          <w:trHeight w:val="557"/>
        </w:trPr>
        <w:tc>
          <w:tcPr>
            <w:tcW w:w="452" w:type="dxa"/>
          </w:tcPr>
          <w:p w14:paraId="38269FA6" w14:textId="7C826BED" w:rsidR="00F91ECD" w:rsidRDefault="001511F8">
            <w:r>
              <w:t>4</w:t>
            </w:r>
          </w:p>
        </w:tc>
        <w:tc>
          <w:tcPr>
            <w:tcW w:w="4703" w:type="dxa"/>
          </w:tcPr>
          <w:p w14:paraId="3CC77859" w14:textId="30F6BB1E" w:rsidR="00F91ECD" w:rsidRPr="005861DA" w:rsidRDefault="00F91ECD">
            <w:pPr>
              <w:rPr>
                <w:rFonts w:ascii="Arial" w:hAnsi="Arial" w:cs="Arial"/>
              </w:rPr>
            </w:pPr>
            <w:r w:rsidRPr="005861DA">
              <w:rPr>
                <w:rFonts w:ascii="Arial" w:hAnsi="Arial" w:cs="Arial"/>
              </w:rPr>
              <w:t>Does the child have an Education, Health and Care Plan (EHCP) with another Local Authority (not Suffolk County Council</w:t>
            </w:r>
            <w:proofErr w:type="gramStart"/>
            <w:r w:rsidRPr="005861DA">
              <w:rPr>
                <w:rFonts w:ascii="Arial" w:hAnsi="Arial" w:cs="Arial"/>
              </w:rPr>
              <w:t xml:space="preserve">) </w:t>
            </w:r>
            <w:r w:rsidR="00B3563E" w:rsidRPr="005861DA">
              <w:rPr>
                <w:rFonts w:ascii="Arial" w:hAnsi="Arial" w:cs="Arial"/>
              </w:rPr>
              <w:t>?</w:t>
            </w:r>
            <w:proofErr w:type="gramEnd"/>
            <w:r w:rsidR="00B3563E" w:rsidRPr="005861DA">
              <w:rPr>
                <w:rFonts w:ascii="Arial" w:hAnsi="Arial" w:cs="Arial"/>
              </w:rPr>
              <w:t xml:space="preserve"> </w:t>
            </w:r>
          </w:p>
        </w:tc>
        <w:tc>
          <w:tcPr>
            <w:tcW w:w="5720" w:type="dxa"/>
          </w:tcPr>
          <w:p w14:paraId="4B60CE64" w14:textId="77777777" w:rsidR="00F91ECD" w:rsidRPr="005861DA" w:rsidRDefault="00F91ECD">
            <w:pPr>
              <w:rPr>
                <w:rFonts w:ascii="Arial" w:hAnsi="Arial" w:cs="Arial"/>
              </w:rPr>
            </w:pPr>
          </w:p>
        </w:tc>
        <w:tc>
          <w:tcPr>
            <w:tcW w:w="4467" w:type="dxa"/>
          </w:tcPr>
          <w:p w14:paraId="32E0F466" w14:textId="642749A7" w:rsidR="00F91ECD" w:rsidRPr="00394B02" w:rsidRDefault="001511F8" w:rsidP="005861DA">
            <w:pPr>
              <w:rPr>
                <w:rFonts w:ascii="Arial" w:hAnsi="Arial" w:cs="Arial"/>
                <w:i/>
                <w:iCs/>
              </w:rPr>
            </w:pPr>
            <w:r w:rsidRPr="005861DA">
              <w:rPr>
                <w:rFonts w:ascii="Arial" w:hAnsi="Arial" w:cs="Arial"/>
              </w:rPr>
              <w:t xml:space="preserve">Yes – </w:t>
            </w:r>
            <w:r w:rsidRPr="005861DA">
              <w:rPr>
                <w:rFonts w:ascii="Arial" w:hAnsi="Arial" w:cs="Arial"/>
                <w:i/>
                <w:iCs/>
              </w:rPr>
              <w:t xml:space="preserve">see </w:t>
            </w:r>
            <w:r w:rsidRPr="00394B02">
              <w:rPr>
                <w:rFonts w:ascii="Arial" w:hAnsi="Arial" w:cs="Arial"/>
                <w:i/>
                <w:iCs/>
              </w:rPr>
              <w:t xml:space="preserve">below </w:t>
            </w:r>
            <w:r w:rsidR="00394B02" w:rsidRPr="00394B02">
              <w:rPr>
                <w:rFonts w:ascii="Arial" w:hAnsi="Arial" w:cs="Arial"/>
                <w:i/>
                <w:iCs/>
              </w:rPr>
              <w:t>question 5</w:t>
            </w:r>
          </w:p>
          <w:p w14:paraId="6EDAF840" w14:textId="77777777" w:rsidR="005861DA" w:rsidRDefault="005861DA" w:rsidP="005861DA">
            <w:pPr>
              <w:rPr>
                <w:rFonts w:ascii="Arial" w:hAnsi="Arial" w:cs="Arial"/>
              </w:rPr>
            </w:pPr>
          </w:p>
          <w:p w14:paraId="4689AA4A" w14:textId="77777777" w:rsidR="001511F8" w:rsidRPr="005861DA" w:rsidRDefault="001511F8" w:rsidP="005861DA">
            <w:pPr>
              <w:rPr>
                <w:rFonts w:ascii="Arial" w:hAnsi="Arial" w:cs="Arial"/>
              </w:rPr>
            </w:pPr>
            <w:r w:rsidRPr="005861DA">
              <w:rPr>
                <w:rFonts w:ascii="Arial" w:hAnsi="Arial" w:cs="Arial"/>
              </w:rPr>
              <w:t xml:space="preserve">No </w:t>
            </w:r>
            <w:r w:rsidR="005861DA" w:rsidRPr="005861DA">
              <w:rPr>
                <w:rFonts w:ascii="Arial" w:hAnsi="Arial" w:cs="Arial"/>
              </w:rPr>
              <w:t xml:space="preserve">– </w:t>
            </w:r>
            <w:r w:rsidR="005861DA" w:rsidRPr="005861DA">
              <w:rPr>
                <w:rFonts w:ascii="Arial" w:hAnsi="Arial" w:cs="Arial"/>
                <w:i/>
                <w:iCs/>
              </w:rPr>
              <w:t>go to question 6</w:t>
            </w:r>
            <w:r w:rsidR="005861DA" w:rsidRPr="005861DA">
              <w:rPr>
                <w:rFonts w:ascii="Arial" w:hAnsi="Arial" w:cs="Arial"/>
              </w:rPr>
              <w:t xml:space="preserve"> </w:t>
            </w:r>
          </w:p>
          <w:p w14:paraId="5BDAA6EC" w14:textId="6D91BDD0" w:rsidR="005861DA" w:rsidRPr="005861DA" w:rsidRDefault="005861DA" w:rsidP="005861DA">
            <w:pPr>
              <w:rPr>
                <w:rFonts w:ascii="Arial" w:hAnsi="Arial" w:cs="Arial"/>
              </w:rPr>
            </w:pPr>
          </w:p>
        </w:tc>
      </w:tr>
      <w:tr w:rsidR="00027CCE" w:rsidRPr="005861DA" w14:paraId="35853905" w14:textId="77777777" w:rsidTr="00602EAE">
        <w:trPr>
          <w:trHeight w:val="557"/>
        </w:trPr>
        <w:tc>
          <w:tcPr>
            <w:tcW w:w="452" w:type="dxa"/>
          </w:tcPr>
          <w:p w14:paraId="6D9CE0D0" w14:textId="08841647" w:rsidR="00027CCE" w:rsidRDefault="00E06312">
            <w:r>
              <w:t>5</w:t>
            </w:r>
          </w:p>
        </w:tc>
        <w:tc>
          <w:tcPr>
            <w:tcW w:w="4703" w:type="dxa"/>
          </w:tcPr>
          <w:p w14:paraId="64B9904B" w14:textId="77777777" w:rsidR="00027CCE" w:rsidRPr="005861DA" w:rsidRDefault="00E06312">
            <w:pPr>
              <w:rPr>
                <w:rFonts w:ascii="Arial" w:hAnsi="Arial" w:cs="Arial"/>
              </w:rPr>
            </w:pPr>
            <w:r w:rsidRPr="005861DA">
              <w:rPr>
                <w:rFonts w:ascii="Arial" w:hAnsi="Arial" w:cs="Arial"/>
                <w:i/>
                <w:iCs/>
              </w:rPr>
              <w:t xml:space="preserve">If yes to the above: </w:t>
            </w:r>
          </w:p>
          <w:p w14:paraId="36698911" w14:textId="4ECC16C4" w:rsidR="00E06312" w:rsidRPr="005861DA" w:rsidRDefault="00946D6C">
            <w:pPr>
              <w:rPr>
                <w:rFonts w:ascii="Arial" w:hAnsi="Arial" w:cs="Arial"/>
              </w:rPr>
            </w:pPr>
            <w:r w:rsidRPr="005861DA">
              <w:rPr>
                <w:rFonts w:ascii="Arial" w:hAnsi="Arial" w:cs="Arial"/>
              </w:rPr>
              <w:t>Is the child in the care of a Local Authority?</w:t>
            </w:r>
          </w:p>
        </w:tc>
        <w:tc>
          <w:tcPr>
            <w:tcW w:w="5720" w:type="dxa"/>
          </w:tcPr>
          <w:p w14:paraId="09BC349C" w14:textId="709B1256" w:rsidR="00027CCE" w:rsidRPr="005861DA" w:rsidRDefault="00946D6C">
            <w:pPr>
              <w:rPr>
                <w:rFonts w:ascii="Arial" w:hAnsi="Arial" w:cs="Arial"/>
              </w:rPr>
            </w:pPr>
            <w:r w:rsidRPr="005861DA">
              <w:rPr>
                <w:rFonts w:ascii="Arial" w:hAnsi="Arial" w:cs="Arial"/>
              </w:rPr>
              <w:t>By this we mean a Child in Care (</w:t>
            </w:r>
            <w:proofErr w:type="spellStart"/>
            <w:r w:rsidRPr="005861DA">
              <w:rPr>
                <w:rFonts w:ascii="Arial" w:hAnsi="Arial" w:cs="Arial"/>
              </w:rPr>
              <w:t>CiC</w:t>
            </w:r>
            <w:proofErr w:type="spellEnd"/>
            <w:r w:rsidRPr="005861DA">
              <w:rPr>
                <w:rFonts w:ascii="Arial" w:hAnsi="Arial" w:cs="Arial"/>
              </w:rPr>
              <w:t>)</w:t>
            </w:r>
          </w:p>
        </w:tc>
        <w:tc>
          <w:tcPr>
            <w:tcW w:w="4467" w:type="dxa"/>
          </w:tcPr>
          <w:p w14:paraId="225164DB" w14:textId="001CF44F" w:rsidR="00027CCE" w:rsidRDefault="00946D6C" w:rsidP="005861DA">
            <w:pPr>
              <w:rPr>
                <w:rFonts w:ascii="Arial" w:hAnsi="Arial" w:cs="Arial"/>
              </w:rPr>
            </w:pPr>
            <w:r w:rsidRPr="005861DA">
              <w:rPr>
                <w:rFonts w:ascii="Arial" w:hAnsi="Arial" w:cs="Arial"/>
              </w:rPr>
              <w:t xml:space="preserve">Yes </w:t>
            </w:r>
          </w:p>
          <w:p w14:paraId="0403055E" w14:textId="77777777" w:rsidR="005861DA" w:rsidRPr="005861DA" w:rsidRDefault="005861DA" w:rsidP="005861DA">
            <w:pPr>
              <w:rPr>
                <w:rFonts w:ascii="Arial" w:hAnsi="Arial" w:cs="Arial"/>
              </w:rPr>
            </w:pPr>
          </w:p>
          <w:p w14:paraId="7F2B8933" w14:textId="77777777" w:rsidR="00946D6C" w:rsidRDefault="00946D6C" w:rsidP="005861DA">
            <w:pPr>
              <w:rPr>
                <w:rFonts w:ascii="Arial" w:hAnsi="Arial" w:cs="Arial"/>
              </w:rPr>
            </w:pPr>
            <w:r w:rsidRPr="005861DA">
              <w:rPr>
                <w:rFonts w:ascii="Arial" w:hAnsi="Arial" w:cs="Arial"/>
              </w:rPr>
              <w:t xml:space="preserve">No – </w:t>
            </w:r>
            <w:r w:rsidRPr="005861DA">
              <w:rPr>
                <w:rFonts w:ascii="Arial" w:hAnsi="Arial" w:cs="Arial"/>
                <w:i/>
                <w:iCs/>
              </w:rPr>
              <w:t>you are unable to apply</w:t>
            </w:r>
            <w:r w:rsidRPr="005861DA">
              <w:rPr>
                <w:rFonts w:ascii="Arial" w:hAnsi="Arial" w:cs="Arial"/>
              </w:rPr>
              <w:t xml:space="preserve"> </w:t>
            </w:r>
          </w:p>
          <w:p w14:paraId="143AF993" w14:textId="105CF8AB" w:rsidR="005861DA" w:rsidRPr="005861DA" w:rsidRDefault="005861DA" w:rsidP="005861DA">
            <w:pPr>
              <w:rPr>
                <w:rFonts w:ascii="Arial" w:hAnsi="Arial" w:cs="Arial"/>
              </w:rPr>
            </w:pPr>
          </w:p>
        </w:tc>
      </w:tr>
      <w:tr w:rsidR="00B3563E" w:rsidRPr="005861DA" w14:paraId="2ACB6190" w14:textId="77777777" w:rsidTr="00602EAE">
        <w:trPr>
          <w:trHeight w:val="557"/>
        </w:trPr>
        <w:tc>
          <w:tcPr>
            <w:tcW w:w="452" w:type="dxa"/>
          </w:tcPr>
          <w:p w14:paraId="671CC245" w14:textId="4E576155" w:rsidR="00B3563E" w:rsidRDefault="00E06312">
            <w:r>
              <w:t>6</w:t>
            </w:r>
          </w:p>
        </w:tc>
        <w:tc>
          <w:tcPr>
            <w:tcW w:w="4703" w:type="dxa"/>
          </w:tcPr>
          <w:p w14:paraId="5555B685" w14:textId="41224E91" w:rsidR="00B3563E" w:rsidRPr="005861DA" w:rsidRDefault="00B3563E">
            <w:pPr>
              <w:rPr>
                <w:rFonts w:ascii="Arial" w:hAnsi="Arial" w:cs="Arial"/>
              </w:rPr>
            </w:pPr>
            <w:r w:rsidRPr="005861DA">
              <w:rPr>
                <w:rFonts w:ascii="Arial" w:hAnsi="Arial" w:cs="Arial"/>
              </w:rPr>
              <w:t>Please confirm you have discussed this application with the Manager, Headteacher or SENDCo and they are aware you are making this application.</w:t>
            </w:r>
            <w:r w:rsidR="00B93B7E" w:rsidRPr="005861DA">
              <w:rPr>
                <w:rFonts w:ascii="Arial" w:hAnsi="Arial" w:cs="Arial"/>
                <w:color w:val="4A4A4A"/>
                <w:sz w:val="27"/>
                <w:szCs w:val="27"/>
                <w:shd w:val="clear" w:color="auto" w:fill="FFFFFF"/>
              </w:rPr>
              <w:t xml:space="preserve"> </w:t>
            </w:r>
            <w:r w:rsidR="00B93B7E" w:rsidRPr="005861DA">
              <w:rPr>
                <w:rFonts w:ascii="Arial" w:hAnsi="Arial" w:cs="Arial"/>
              </w:rPr>
              <w:t>By ticking Yes, you confirm you are authorised to make this application</w:t>
            </w:r>
          </w:p>
        </w:tc>
        <w:tc>
          <w:tcPr>
            <w:tcW w:w="5720" w:type="dxa"/>
          </w:tcPr>
          <w:p w14:paraId="5447E3E8" w14:textId="57803AE0" w:rsidR="00B3563E" w:rsidRPr="005861DA" w:rsidRDefault="00B93B7E">
            <w:pPr>
              <w:rPr>
                <w:rFonts w:ascii="Arial" w:hAnsi="Arial" w:cs="Arial"/>
              </w:rPr>
            </w:pPr>
            <w:r w:rsidRPr="005861DA">
              <w:rPr>
                <w:rFonts w:ascii="Arial" w:hAnsi="Arial" w:cs="Arial"/>
              </w:rPr>
              <w:t>By ticking Yes, you confirm you are authorised to make this application</w:t>
            </w:r>
          </w:p>
        </w:tc>
        <w:tc>
          <w:tcPr>
            <w:tcW w:w="4467" w:type="dxa"/>
          </w:tcPr>
          <w:p w14:paraId="0B98B29F" w14:textId="377EE72F" w:rsidR="00B3563E" w:rsidRDefault="00B475D7" w:rsidP="005861DA">
            <w:pPr>
              <w:rPr>
                <w:rFonts w:ascii="Arial" w:hAnsi="Arial" w:cs="Arial"/>
              </w:rPr>
            </w:pPr>
            <w:r w:rsidRPr="005861DA">
              <w:rPr>
                <w:rFonts w:ascii="Arial" w:hAnsi="Arial" w:cs="Arial"/>
              </w:rPr>
              <w:t>Yes</w:t>
            </w:r>
          </w:p>
          <w:p w14:paraId="0C48E06F" w14:textId="77777777" w:rsidR="005861DA" w:rsidRPr="005861DA" w:rsidRDefault="005861DA" w:rsidP="005861DA">
            <w:pPr>
              <w:rPr>
                <w:rFonts w:ascii="Arial" w:hAnsi="Arial" w:cs="Arial"/>
              </w:rPr>
            </w:pPr>
          </w:p>
          <w:p w14:paraId="64FF2215" w14:textId="19E9BB79" w:rsidR="005861DA" w:rsidRPr="005861DA" w:rsidRDefault="00B475D7" w:rsidP="005861DA">
            <w:pPr>
              <w:rPr>
                <w:rFonts w:ascii="Arial" w:hAnsi="Arial" w:cs="Arial"/>
              </w:rPr>
            </w:pPr>
            <w:r w:rsidRPr="005861DA">
              <w:rPr>
                <w:rFonts w:ascii="Arial" w:hAnsi="Arial" w:cs="Arial"/>
              </w:rPr>
              <w:t xml:space="preserve">No – </w:t>
            </w:r>
            <w:r w:rsidRPr="005861DA">
              <w:rPr>
                <w:rFonts w:ascii="Arial" w:hAnsi="Arial" w:cs="Arial"/>
                <w:i/>
                <w:iCs/>
              </w:rPr>
              <w:t>you are unable to apply</w:t>
            </w:r>
            <w:r w:rsidRPr="005861DA">
              <w:rPr>
                <w:rFonts w:ascii="Arial" w:hAnsi="Arial" w:cs="Arial"/>
              </w:rPr>
              <w:t xml:space="preserve"> </w:t>
            </w:r>
          </w:p>
        </w:tc>
      </w:tr>
      <w:tr w:rsidR="00B93B7E" w:rsidRPr="005861DA" w14:paraId="44562F4A" w14:textId="77777777" w:rsidTr="00602EAE">
        <w:trPr>
          <w:trHeight w:val="557"/>
        </w:trPr>
        <w:tc>
          <w:tcPr>
            <w:tcW w:w="452" w:type="dxa"/>
          </w:tcPr>
          <w:p w14:paraId="5B7028E1" w14:textId="55FC5C65" w:rsidR="00B93B7E" w:rsidRDefault="0075067D">
            <w:r>
              <w:t>7</w:t>
            </w:r>
          </w:p>
        </w:tc>
        <w:tc>
          <w:tcPr>
            <w:tcW w:w="4703" w:type="dxa"/>
          </w:tcPr>
          <w:p w14:paraId="78DD32AD" w14:textId="1A80396D" w:rsidR="00B93B7E" w:rsidRPr="005861DA" w:rsidRDefault="000D45D0">
            <w:pPr>
              <w:rPr>
                <w:rFonts w:ascii="Arial" w:hAnsi="Arial" w:cs="Arial"/>
              </w:rPr>
            </w:pPr>
            <w:r w:rsidRPr="005861DA">
              <w:rPr>
                <w:rFonts w:ascii="Arial" w:hAnsi="Arial" w:cs="Arial"/>
              </w:rPr>
              <w:t>Have</w:t>
            </w:r>
            <w:r w:rsidR="00482636" w:rsidRPr="005861DA">
              <w:rPr>
                <w:rFonts w:ascii="Arial" w:hAnsi="Arial" w:cs="Arial"/>
              </w:rPr>
              <w:t xml:space="preserve"> the Child’s needs changed to a different banding level? </w:t>
            </w:r>
          </w:p>
        </w:tc>
        <w:tc>
          <w:tcPr>
            <w:tcW w:w="5720" w:type="dxa"/>
          </w:tcPr>
          <w:p w14:paraId="58EE091D" w14:textId="77777777" w:rsidR="00B93B7E" w:rsidRPr="005861DA" w:rsidRDefault="00B93B7E">
            <w:pPr>
              <w:rPr>
                <w:rFonts w:ascii="Arial" w:hAnsi="Arial" w:cs="Arial"/>
              </w:rPr>
            </w:pPr>
          </w:p>
        </w:tc>
        <w:tc>
          <w:tcPr>
            <w:tcW w:w="4467" w:type="dxa"/>
          </w:tcPr>
          <w:p w14:paraId="6E7E4098" w14:textId="4C868EB0" w:rsidR="00B93B7E" w:rsidRPr="005861DA" w:rsidRDefault="007631C3" w:rsidP="005861DA">
            <w:pPr>
              <w:rPr>
                <w:rFonts w:ascii="Arial" w:hAnsi="Arial" w:cs="Arial"/>
                <w:i/>
                <w:iCs/>
              </w:rPr>
            </w:pPr>
            <w:r w:rsidRPr="005861DA">
              <w:rPr>
                <w:rFonts w:ascii="Arial" w:hAnsi="Arial" w:cs="Arial"/>
              </w:rPr>
              <w:t xml:space="preserve">Yes – </w:t>
            </w:r>
            <w:r w:rsidRPr="005861DA">
              <w:rPr>
                <w:rFonts w:ascii="Arial" w:hAnsi="Arial" w:cs="Arial"/>
                <w:i/>
                <w:iCs/>
              </w:rPr>
              <w:t>you will need to complete a full application</w:t>
            </w:r>
            <w:r w:rsidR="002B4807">
              <w:rPr>
                <w:rFonts w:ascii="Arial" w:hAnsi="Arial" w:cs="Arial"/>
                <w:i/>
                <w:iCs/>
              </w:rPr>
              <w:t>.</w:t>
            </w:r>
          </w:p>
          <w:p w14:paraId="0CB5719E" w14:textId="77777777" w:rsidR="005861DA" w:rsidRPr="005861DA" w:rsidRDefault="005861DA" w:rsidP="005861DA">
            <w:pPr>
              <w:rPr>
                <w:rFonts w:ascii="Arial" w:hAnsi="Arial" w:cs="Arial"/>
              </w:rPr>
            </w:pPr>
          </w:p>
          <w:p w14:paraId="1D9E4F38" w14:textId="77777777" w:rsidR="007631C3" w:rsidRDefault="007631C3" w:rsidP="005861DA">
            <w:pPr>
              <w:rPr>
                <w:rFonts w:ascii="Arial" w:hAnsi="Arial" w:cs="Arial"/>
              </w:rPr>
            </w:pPr>
            <w:r w:rsidRPr="005861DA">
              <w:rPr>
                <w:rFonts w:ascii="Arial" w:hAnsi="Arial" w:cs="Arial"/>
              </w:rPr>
              <w:t xml:space="preserve">No </w:t>
            </w:r>
          </w:p>
          <w:p w14:paraId="3EE07786" w14:textId="007D1587" w:rsidR="005861DA" w:rsidRPr="005861DA" w:rsidRDefault="005861DA" w:rsidP="005861DA">
            <w:pPr>
              <w:rPr>
                <w:rFonts w:ascii="Arial" w:hAnsi="Arial" w:cs="Arial"/>
              </w:rPr>
            </w:pPr>
          </w:p>
        </w:tc>
      </w:tr>
      <w:tr w:rsidR="00482636" w:rsidRPr="005861DA" w14:paraId="72A5B5FC" w14:textId="77777777" w:rsidTr="00602EAE">
        <w:trPr>
          <w:trHeight w:val="557"/>
        </w:trPr>
        <w:tc>
          <w:tcPr>
            <w:tcW w:w="452" w:type="dxa"/>
          </w:tcPr>
          <w:p w14:paraId="3947AD37" w14:textId="4D716768" w:rsidR="00482636" w:rsidRDefault="0075067D">
            <w:r>
              <w:lastRenderedPageBreak/>
              <w:t>8</w:t>
            </w:r>
          </w:p>
        </w:tc>
        <w:tc>
          <w:tcPr>
            <w:tcW w:w="4703" w:type="dxa"/>
          </w:tcPr>
          <w:p w14:paraId="0DCCF325" w14:textId="6361DE46" w:rsidR="00482636" w:rsidRPr="005861DA" w:rsidRDefault="00531A8F">
            <w:pPr>
              <w:rPr>
                <w:rFonts w:ascii="Arial" w:hAnsi="Arial" w:cs="Arial"/>
              </w:rPr>
            </w:pPr>
            <w:r w:rsidRPr="005861DA">
              <w:rPr>
                <w:rFonts w:ascii="Arial" w:hAnsi="Arial" w:cs="Arial"/>
              </w:rPr>
              <w:t xml:space="preserve">What is the previous application reference number for your original High Needs Funding Application? </w:t>
            </w:r>
          </w:p>
        </w:tc>
        <w:tc>
          <w:tcPr>
            <w:tcW w:w="5720" w:type="dxa"/>
          </w:tcPr>
          <w:p w14:paraId="09328CA6" w14:textId="77777777" w:rsidR="00616467" w:rsidRDefault="00616467">
            <w:pPr>
              <w:rPr>
                <w:rFonts w:ascii="Arial" w:hAnsi="Arial" w:cs="Arial"/>
              </w:rPr>
            </w:pPr>
            <w:r w:rsidRPr="00616467">
              <w:rPr>
                <w:rFonts w:ascii="Arial" w:hAnsi="Arial" w:cs="Arial"/>
              </w:rPr>
              <w:t xml:space="preserve">Must be 16 digits long and in the format </w:t>
            </w:r>
          </w:p>
          <w:p w14:paraId="0A9895F5" w14:textId="504BDB8D" w:rsidR="00482636" w:rsidRPr="005861DA" w:rsidRDefault="00616467">
            <w:pPr>
              <w:rPr>
                <w:rFonts w:ascii="Arial" w:hAnsi="Arial" w:cs="Arial"/>
              </w:rPr>
            </w:pPr>
            <w:r w:rsidRPr="00616467">
              <w:rPr>
                <w:rFonts w:ascii="Arial" w:hAnsi="Arial" w:cs="Arial"/>
              </w:rPr>
              <w:t>1234-5678-9012-3456</w:t>
            </w:r>
          </w:p>
        </w:tc>
        <w:tc>
          <w:tcPr>
            <w:tcW w:w="4467" w:type="dxa"/>
          </w:tcPr>
          <w:p w14:paraId="5638A1A9" w14:textId="5896B763" w:rsidR="009C6B19" w:rsidRPr="005861DA" w:rsidRDefault="007631C3" w:rsidP="005861DA">
            <w:pPr>
              <w:rPr>
                <w:rFonts w:ascii="Arial" w:hAnsi="Arial" w:cs="Arial"/>
              </w:rPr>
            </w:pPr>
            <w:r w:rsidRPr="005861DA">
              <w:rPr>
                <w:rFonts w:ascii="Arial" w:hAnsi="Arial" w:cs="Arial"/>
              </w:rPr>
              <w:t xml:space="preserve">Please insert previous application reference number here </w:t>
            </w:r>
            <w:r w:rsidR="009C6B19" w:rsidRPr="005861DA">
              <w:rPr>
                <w:rFonts w:ascii="Arial" w:hAnsi="Arial" w:cs="Arial"/>
              </w:rPr>
              <w:t>e.g.</w:t>
            </w:r>
          </w:p>
          <w:p w14:paraId="06C11CD4" w14:textId="77777777" w:rsidR="00482636" w:rsidRPr="005861DA" w:rsidRDefault="009C6B19" w:rsidP="009C6B19">
            <w:pPr>
              <w:ind w:left="360"/>
              <w:rPr>
                <w:rFonts w:ascii="Arial" w:hAnsi="Arial" w:cs="Arial"/>
                <w:b/>
                <w:bCs/>
                <w:i/>
                <w:iCs/>
              </w:rPr>
            </w:pPr>
            <w:r w:rsidRPr="005861DA">
              <w:rPr>
                <w:rFonts w:ascii="Arial" w:hAnsi="Arial" w:cs="Arial"/>
                <w:i/>
                <w:iCs/>
              </w:rPr>
              <w:t xml:space="preserve">        </w:t>
            </w:r>
            <w:r w:rsidRPr="005861DA">
              <w:rPr>
                <w:rFonts w:ascii="Arial" w:hAnsi="Arial" w:cs="Arial"/>
                <w:b/>
                <w:bCs/>
                <w:i/>
                <w:iCs/>
              </w:rPr>
              <w:t>1234-5678-9012-3456</w:t>
            </w:r>
          </w:p>
          <w:p w14:paraId="1ABD7E5F" w14:textId="2E064E3D" w:rsidR="005861DA" w:rsidRPr="005861DA" w:rsidRDefault="005861DA" w:rsidP="009C6B19">
            <w:pPr>
              <w:ind w:left="360"/>
              <w:rPr>
                <w:rFonts w:ascii="Arial" w:hAnsi="Arial" w:cs="Arial"/>
                <w:b/>
                <w:bCs/>
              </w:rPr>
            </w:pPr>
          </w:p>
        </w:tc>
      </w:tr>
      <w:tr w:rsidR="00531A8F" w:rsidRPr="005861DA" w14:paraId="665BAA0B" w14:textId="77777777" w:rsidTr="00602EAE">
        <w:trPr>
          <w:trHeight w:val="557"/>
        </w:trPr>
        <w:tc>
          <w:tcPr>
            <w:tcW w:w="452" w:type="dxa"/>
          </w:tcPr>
          <w:p w14:paraId="5E528A7F" w14:textId="1298DD05" w:rsidR="00531A8F" w:rsidRPr="00D51942" w:rsidRDefault="0075067D">
            <w:r w:rsidRPr="00D51942">
              <w:t>9</w:t>
            </w:r>
          </w:p>
        </w:tc>
        <w:tc>
          <w:tcPr>
            <w:tcW w:w="4703" w:type="dxa"/>
          </w:tcPr>
          <w:p w14:paraId="1F980DCB" w14:textId="52ED42B0" w:rsidR="00531A8F" w:rsidRPr="005861DA" w:rsidRDefault="000D45D0">
            <w:pPr>
              <w:rPr>
                <w:rFonts w:ascii="Arial" w:hAnsi="Arial" w:cs="Arial"/>
              </w:rPr>
            </w:pPr>
            <w:r w:rsidRPr="005861DA">
              <w:rPr>
                <w:rFonts w:ascii="Arial" w:hAnsi="Arial" w:cs="Arial"/>
              </w:rPr>
              <w:t>Childs full name</w:t>
            </w:r>
          </w:p>
        </w:tc>
        <w:tc>
          <w:tcPr>
            <w:tcW w:w="5720" w:type="dxa"/>
          </w:tcPr>
          <w:p w14:paraId="2755EE8D" w14:textId="4FF74B0F" w:rsidR="00531A8F" w:rsidRPr="005861DA" w:rsidRDefault="002C3996">
            <w:pPr>
              <w:rPr>
                <w:rFonts w:ascii="Arial" w:hAnsi="Arial" w:cs="Arial"/>
              </w:rPr>
            </w:pPr>
            <w:r w:rsidRPr="005861DA">
              <w:rPr>
                <w:rFonts w:ascii="Arial" w:hAnsi="Arial" w:cs="Arial"/>
              </w:rPr>
              <w:t>The name must match what is held within the provider portal. Please check with your registered provider portal user if you are unsure. Discrepancies may cause delays in processing your application.</w:t>
            </w:r>
          </w:p>
        </w:tc>
        <w:tc>
          <w:tcPr>
            <w:tcW w:w="4467" w:type="dxa"/>
          </w:tcPr>
          <w:p w14:paraId="26AD6DD7" w14:textId="77777777" w:rsidR="00531A8F" w:rsidRPr="005861DA" w:rsidRDefault="00531A8F">
            <w:pPr>
              <w:rPr>
                <w:rFonts w:ascii="Arial" w:hAnsi="Arial" w:cs="Arial"/>
              </w:rPr>
            </w:pPr>
          </w:p>
        </w:tc>
      </w:tr>
      <w:tr w:rsidR="000D45D0" w:rsidRPr="005861DA" w14:paraId="10F65A4C" w14:textId="77777777" w:rsidTr="00602EAE">
        <w:trPr>
          <w:trHeight w:val="557"/>
        </w:trPr>
        <w:tc>
          <w:tcPr>
            <w:tcW w:w="452" w:type="dxa"/>
          </w:tcPr>
          <w:p w14:paraId="45EBF130" w14:textId="49ADD337" w:rsidR="000D45D0" w:rsidRPr="00D51942" w:rsidRDefault="0075067D">
            <w:r w:rsidRPr="00D51942">
              <w:t>10</w:t>
            </w:r>
          </w:p>
        </w:tc>
        <w:tc>
          <w:tcPr>
            <w:tcW w:w="4703" w:type="dxa"/>
          </w:tcPr>
          <w:p w14:paraId="0790858C" w14:textId="63DCFBFA" w:rsidR="000D45D0" w:rsidRPr="005861DA" w:rsidRDefault="00AF4C9C">
            <w:pPr>
              <w:rPr>
                <w:rFonts w:ascii="Arial" w:hAnsi="Arial" w:cs="Arial"/>
                <w:color w:val="FF0000"/>
              </w:rPr>
            </w:pPr>
            <w:r w:rsidRPr="005861DA">
              <w:rPr>
                <w:rFonts w:ascii="Arial" w:hAnsi="Arial" w:cs="Arial"/>
              </w:rPr>
              <w:t>Childs date of birth – please check this is correct.</w:t>
            </w:r>
          </w:p>
        </w:tc>
        <w:tc>
          <w:tcPr>
            <w:tcW w:w="5720" w:type="dxa"/>
          </w:tcPr>
          <w:p w14:paraId="4E600DCC" w14:textId="649564F5" w:rsidR="000D45D0" w:rsidRPr="005861DA" w:rsidRDefault="00AF4C9C">
            <w:pPr>
              <w:rPr>
                <w:rFonts w:ascii="Arial" w:hAnsi="Arial" w:cs="Arial"/>
                <w:color w:val="FF0000"/>
              </w:rPr>
            </w:pPr>
            <w:r w:rsidRPr="005861DA">
              <w:rPr>
                <w:rFonts w:ascii="Arial" w:hAnsi="Arial" w:cs="Arial"/>
              </w:rPr>
              <w:t>For example, 31 3 2022. The date of birth must match what is held within the provider portal. Please check with your registered provider portal user if you are unsure. Discrepancies may cause delays.</w:t>
            </w:r>
          </w:p>
        </w:tc>
        <w:tc>
          <w:tcPr>
            <w:tcW w:w="4467" w:type="dxa"/>
          </w:tcPr>
          <w:p w14:paraId="55FE1EF4" w14:textId="77777777" w:rsidR="000D45D0" w:rsidRPr="005861DA" w:rsidRDefault="000D45D0">
            <w:pPr>
              <w:rPr>
                <w:rFonts w:ascii="Arial" w:hAnsi="Arial" w:cs="Arial"/>
                <w:color w:val="FF0000"/>
              </w:rPr>
            </w:pPr>
          </w:p>
        </w:tc>
      </w:tr>
      <w:tr w:rsidR="002C3996" w:rsidRPr="005861DA" w14:paraId="25D2E5F1" w14:textId="77777777" w:rsidTr="00602EAE">
        <w:trPr>
          <w:trHeight w:val="557"/>
        </w:trPr>
        <w:tc>
          <w:tcPr>
            <w:tcW w:w="452" w:type="dxa"/>
          </w:tcPr>
          <w:p w14:paraId="28028162" w14:textId="2E8FAF51" w:rsidR="002C3996" w:rsidRPr="00D51942" w:rsidRDefault="0075067D">
            <w:r w:rsidRPr="00D51942">
              <w:t>11</w:t>
            </w:r>
          </w:p>
        </w:tc>
        <w:tc>
          <w:tcPr>
            <w:tcW w:w="4703" w:type="dxa"/>
          </w:tcPr>
          <w:p w14:paraId="032A597C" w14:textId="093C028E" w:rsidR="002C3996" w:rsidRPr="005861DA" w:rsidRDefault="007C1EF5">
            <w:pPr>
              <w:rPr>
                <w:rFonts w:ascii="Arial" w:hAnsi="Arial" w:cs="Arial"/>
                <w:color w:val="FF0000"/>
              </w:rPr>
            </w:pPr>
            <w:r w:rsidRPr="005861DA">
              <w:rPr>
                <w:rFonts w:ascii="Arial" w:hAnsi="Arial" w:cs="Arial"/>
              </w:rPr>
              <w:t>Please select the band you applied for in the original application.</w:t>
            </w:r>
          </w:p>
        </w:tc>
        <w:tc>
          <w:tcPr>
            <w:tcW w:w="5720" w:type="dxa"/>
          </w:tcPr>
          <w:p w14:paraId="0AB7909A" w14:textId="4AF36840" w:rsidR="002C3996" w:rsidRPr="005861DA" w:rsidRDefault="007C1EF5">
            <w:pPr>
              <w:rPr>
                <w:rFonts w:ascii="Arial" w:hAnsi="Arial" w:cs="Arial"/>
              </w:rPr>
            </w:pPr>
            <w:r w:rsidRPr="005861DA">
              <w:rPr>
                <w:rFonts w:ascii="Arial" w:hAnsi="Arial" w:cs="Arial"/>
              </w:rPr>
              <w:t>This must be the same as the information you provided in the original application. Discrepancies may cause delays.</w:t>
            </w:r>
          </w:p>
        </w:tc>
        <w:tc>
          <w:tcPr>
            <w:tcW w:w="4467" w:type="dxa"/>
          </w:tcPr>
          <w:p w14:paraId="693AF0C1" w14:textId="282EEF10" w:rsidR="002C3996" w:rsidRPr="00FA45D3" w:rsidRDefault="00BA18F8" w:rsidP="00FA45D3">
            <w:pPr>
              <w:pStyle w:val="ListParagraph"/>
              <w:numPr>
                <w:ilvl w:val="0"/>
                <w:numId w:val="16"/>
              </w:numPr>
              <w:rPr>
                <w:rFonts w:ascii="Arial" w:hAnsi="Arial" w:cs="Arial"/>
              </w:rPr>
            </w:pPr>
            <w:r w:rsidRPr="00FA45D3">
              <w:rPr>
                <w:rFonts w:ascii="Arial" w:hAnsi="Arial" w:cs="Arial"/>
              </w:rPr>
              <w:t>Complex = £24.50</w:t>
            </w:r>
          </w:p>
          <w:p w14:paraId="6D3E0AC5" w14:textId="77777777" w:rsidR="00BA18F8" w:rsidRPr="005861DA" w:rsidRDefault="00BA18F8" w:rsidP="00BA18F8">
            <w:pPr>
              <w:pStyle w:val="ListParagraph"/>
              <w:numPr>
                <w:ilvl w:val="0"/>
                <w:numId w:val="13"/>
              </w:numPr>
              <w:rPr>
                <w:rFonts w:ascii="Arial" w:hAnsi="Arial" w:cs="Arial"/>
              </w:rPr>
            </w:pPr>
            <w:r w:rsidRPr="005861DA">
              <w:rPr>
                <w:rFonts w:ascii="Arial" w:hAnsi="Arial" w:cs="Arial"/>
              </w:rPr>
              <w:t>Comple</w:t>
            </w:r>
            <w:r w:rsidR="00A6474D" w:rsidRPr="005861DA">
              <w:rPr>
                <w:rFonts w:ascii="Arial" w:hAnsi="Arial" w:cs="Arial"/>
              </w:rPr>
              <w:t xml:space="preserve">x / Severe = £38.00 </w:t>
            </w:r>
          </w:p>
          <w:p w14:paraId="3BE8ECCB" w14:textId="77777777" w:rsidR="00A6474D" w:rsidRPr="00D51942" w:rsidRDefault="00A6474D" w:rsidP="00BA18F8">
            <w:pPr>
              <w:pStyle w:val="ListParagraph"/>
              <w:numPr>
                <w:ilvl w:val="0"/>
                <w:numId w:val="13"/>
              </w:numPr>
              <w:rPr>
                <w:rFonts w:ascii="Arial" w:hAnsi="Arial" w:cs="Arial"/>
                <w:color w:val="FF0000"/>
              </w:rPr>
            </w:pPr>
            <w:r w:rsidRPr="005861DA">
              <w:rPr>
                <w:rFonts w:ascii="Arial" w:hAnsi="Arial" w:cs="Arial"/>
              </w:rPr>
              <w:t xml:space="preserve">Severe = £51.50 </w:t>
            </w:r>
          </w:p>
          <w:p w14:paraId="3F3315AA" w14:textId="3F2CAE9F" w:rsidR="00D51942" w:rsidRPr="005861DA" w:rsidRDefault="00D51942" w:rsidP="00D51942">
            <w:pPr>
              <w:pStyle w:val="ListParagraph"/>
              <w:rPr>
                <w:rFonts w:ascii="Arial" w:hAnsi="Arial" w:cs="Arial"/>
                <w:color w:val="FF0000"/>
              </w:rPr>
            </w:pPr>
          </w:p>
        </w:tc>
      </w:tr>
      <w:tr w:rsidR="009072D6" w:rsidRPr="005861DA" w14:paraId="087DC58E" w14:textId="77777777" w:rsidTr="00602EAE">
        <w:trPr>
          <w:trHeight w:val="557"/>
        </w:trPr>
        <w:tc>
          <w:tcPr>
            <w:tcW w:w="452" w:type="dxa"/>
          </w:tcPr>
          <w:p w14:paraId="2FCD082E" w14:textId="599496B7" w:rsidR="009072D6" w:rsidRPr="00D51942" w:rsidRDefault="009072D6" w:rsidP="009072D6">
            <w:r w:rsidRPr="00D51942">
              <w:t>12</w:t>
            </w:r>
          </w:p>
        </w:tc>
        <w:tc>
          <w:tcPr>
            <w:tcW w:w="4703" w:type="dxa"/>
          </w:tcPr>
          <w:p w14:paraId="586D60B6" w14:textId="77777777" w:rsidR="009072D6" w:rsidRDefault="009072D6" w:rsidP="009072D6">
            <w:pPr>
              <w:rPr>
                <w:szCs w:val="24"/>
              </w:rPr>
            </w:pPr>
            <w:r w:rsidRPr="002B3CA3">
              <w:rPr>
                <w:szCs w:val="24"/>
              </w:rPr>
              <w:t>Please select the cluster your setting is in.</w:t>
            </w:r>
          </w:p>
          <w:p w14:paraId="0537C8A8" w14:textId="77777777" w:rsidR="009072D6" w:rsidRPr="009072D6" w:rsidRDefault="009072D6" w:rsidP="009072D6">
            <w:pPr>
              <w:rPr>
                <w:sz w:val="10"/>
                <w:szCs w:val="10"/>
              </w:rPr>
            </w:pPr>
          </w:p>
          <w:p w14:paraId="67BFA114" w14:textId="77240293" w:rsidR="009072D6" w:rsidRPr="005861DA" w:rsidRDefault="009072D6" w:rsidP="009072D6">
            <w:pPr>
              <w:rPr>
                <w:rFonts w:ascii="Arial" w:hAnsi="Arial" w:cs="Arial"/>
                <w:color w:val="FF0000"/>
              </w:rPr>
            </w:pPr>
            <w:r w:rsidRPr="002B3CA3">
              <w:rPr>
                <w:i/>
                <w:iCs/>
                <w:szCs w:val="24"/>
              </w:rPr>
              <w:t xml:space="preserve">Use the Cluster look-up tool on </w:t>
            </w:r>
            <w:hyperlink r:id="rId10" w:history="1">
              <w:r w:rsidRPr="009072D6">
                <w:rPr>
                  <w:rStyle w:val="Hyperlink"/>
                  <w:i/>
                  <w:iCs/>
                  <w:color w:val="0000FF"/>
                  <w:szCs w:val="24"/>
                </w:rPr>
                <w:t>Suffolk Learning - Early Years High Needs Funding</w:t>
              </w:r>
            </w:hyperlink>
            <w:r w:rsidRPr="002B3CA3">
              <w:rPr>
                <w:i/>
                <w:iCs/>
                <w:szCs w:val="24"/>
              </w:rPr>
              <w:t xml:space="preserve"> </w:t>
            </w:r>
          </w:p>
        </w:tc>
        <w:tc>
          <w:tcPr>
            <w:tcW w:w="5720" w:type="dxa"/>
          </w:tcPr>
          <w:p w14:paraId="3D936A56" w14:textId="77777777" w:rsidR="009072D6" w:rsidRPr="005861DA" w:rsidRDefault="009072D6" w:rsidP="009072D6">
            <w:pPr>
              <w:rPr>
                <w:rFonts w:ascii="Arial" w:hAnsi="Arial" w:cs="Arial"/>
                <w:color w:val="FF0000"/>
              </w:rPr>
            </w:pPr>
          </w:p>
        </w:tc>
        <w:tc>
          <w:tcPr>
            <w:tcW w:w="4467" w:type="dxa"/>
          </w:tcPr>
          <w:p w14:paraId="5B633890" w14:textId="77777777" w:rsidR="009072D6" w:rsidRPr="005861DA" w:rsidRDefault="009072D6" w:rsidP="009072D6">
            <w:pPr>
              <w:pStyle w:val="ListParagraph"/>
              <w:rPr>
                <w:rFonts w:ascii="Arial" w:hAnsi="Arial" w:cs="Arial"/>
                <w:color w:val="FF0000"/>
              </w:rPr>
            </w:pPr>
          </w:p>
        </w:tc>
      </w:tr>
      <w:tr w:rsidR="009072D6" w:rsidRPr="005861DA" w14:paraId="5CC8863C" w14:textId="77777777" w:rsidTr="00602EAE">
        <w:trPr>
          <w:trHeight w:val="557"/>
        </w:trPr>
        <w:tc>
          <w:tcPr>
            <w:tcW w:w="452" w:type="dxa"/>
          </w:tcPr>
          <w:p w14:paraId="0E98AFCD" w14:textId="668623F3" w:rsidR="009072D6" w:rsidRDefault="009072D6" w:rsidP="009072D6">
            <w:r>
              <w:t>13</w:t>
            </w:r>
          </w:p>
        </w:tc>
        <w:tc>
          <w:tcPr>
            <w:tcW w:w="4703" w:type="dxa"/>
          </w:tcPr>
          <w:p w14:paraId="129CFBF4" w14:textId="4A94BD72" w:rsidR="009072D6" w:rsidRPr="005861DA" w:rsidRDefault="009072D6" w:rsidP="009072D6">
            <w:pPr>
              <w:rPr>
                <w:rFonts w:ascii="Arial" w:hAnsi="Arial" w:cs="Arial"/>
              </w:rPr>
            </w:pPr>
            <w:r w:rsidRPr="005861DA">
              <w:rPr>
                <w:rFonts w:ascii="Arial" w:hAnsi="Arial" w:cs="Arial"/>
              </w:rPr>
              <w:t xml:space="preserve">What type of provision are you? </w:t>
            </w:r>
          </w:p>
        </w:tc>
        <w:tc>
          <w:tcPr>
            <w:tcW w:w="5720" w:type="dxa"/>
          </w:tcPr>
          <w:p w14:paraId="2B7A8720" w14:textId="77777777" w:rsidR="009072D6" w:rsidRPr="005861DA" w:rsidRDefault="009072D6" w:rsidP="009072D6">
            <w:pPr>
              <w:rPr>
                <w:rFonts w:ascii="Arial" w:hAnsi="Arial" w:cs="Arial"/>
              </w:rPr>
            </w:pPr>
          </w:p>
        </w:tc>
        <w:tc>
          <w:tcPr>
            <w:tcW w:w="4467" w:type="dxa"/>
          </w:tcPr>
          <w:p w14:paraId="048D9A1E" w14:textId="71D1070D" w:rsidR="009072D6" w:rsidRPr="00FA45D3" w:rsidRDefault="009072D6" w:rsidP="009072D6">
            <w:pPr>
              <w:pStyle w:val="ListParagraph"/>
              <w:numPr>
                <w:ilvl w:val="0"/>
                <w:numId w:val="16"/>
              </w:numPr>
              <w:rPr>
                <w:rFonts w:ascii="Arial" w:hAnsi="Arial" w:cs="Arial"/>
              </w:rPr>
            </w:pPr>
            <w:r w:rsidRPr="00FA45D3">
              <w:rPr>
                <w:rFonts w:ascii="Arial" w:hAnsi="Arial" w:cs="Arial"/>
              </w:rPr>
              <w:t>Childminder</w:t>
            </w:r>
          </w:p>
          <w:p w14:paraId="475E2CB1" w14:textId="77777777" w:rsidR="009072D6" w:rsidRPr="005861DA" w:rsidRDefault="009072D6" w:rsidP="009072D6">
            <w:pPr>
              <w:pStyle w:val="ListParagraph"/>
              <w:numPr>
                <w:ilvl w:val="0"/>
                <w:numId w:val="1"/>
              </w:numPr>
              <w:rPr>
                <w:rFonts w:ascii="Arial" w:hAnsi="Arial" w:cs="Arial"/>
              </w:rPr>
            </w:pPr>
            <w:r w:rsidRPr="005861DA">
              <w:rPr>
                <w:rFonts w:ascii="Arial" w:hAnsi="Arial" w:cs="Arial"/>
              </w:rPr>
              <w:t>Agency Childminder</w:t>
            </w:r>
          </w:p>
          <w:p w14:paraId="02E55A32" w14:textId="77777777" w:rsidR="009072D6" w:rsidRPr="005861DA" w:rsidRDefault="009072D6" w:rsidP="009072D6">
            <w:pPr>
              <w:pStyle w:val="ListParagraph"/>
              <w:numPr>
                <w:ilvl w:val="0"/>
                <w:numId w:val="1"/>
              </w:numPr>
              <w:rPr>
                <w:rFonts w:ascii="Arial" w:hAnsi="Arial" w:cs="Arial"/>
              </w:rPr>
            </w:pPr>
            <w:r w:rsidRPr="005861DA">
              <w:rPr>
                <w:rFonts w:ascii="Arial" w:hAnsi="Arial" w:cs="Arial"/>
              </w:rPr>
              <w:t>Group Provision (Preschool or Day Nursery)</w:t>
            </w:r>
          </w:p>
          <w:p w14:paraId="33C1E61D" w14:textId="77777777" w:rsidR="009072D6" w:rsidRPr="005861DA" w:rsidRDefault="009072D6" w:rsidP="009072D6">
            <w:pPr>
              <w:pStyle w:val="ListParagraph"/>
              <w:numPr>
                <w:ilvl w:val="0"/>
                <w:numId w:val="1"/>
              </w:numPr>
              <w:rPr>
                <w:rFonts w:ascii="Arial" w:hAnsi="Arial" w:cs="Arial"/>
              </w:rPr>
            </w:pPr>
            <w:r w:rsidRPr="005861DA">
              <w:rPr>
                <w:rFonts w:ascii="Arial" w:hAnsi="Arial" w:cs="Arial"/>
              </w:rPr>
              <w:t>Independent School Nursery Class</w:t>
            </w:r>
          </w:p>
          <w:p w14:paraId="30A5B7FC" w14:textId="77777777" w:rsidR="009072D6" w:rsidRPr="005861DA" w:rsidRDefault="009072D6" w:rsidP="009072D6">
            <w:pPr>
              <w:pStyle w:val="ListParagraph"/>
              <w:numPr>
                <w:ilvl w:val="0"/>
                <w:numId w:val="1"/>
              </w:numPr>
              <w:rPr>
                <w:rFonts w:ascii="Arial" w:hAnsi="Arial" w:cs="Arial"/>
              </w:rPr>
            </w:pPr>
            <w:r w:rsidRPr="005861DA">
              <w:rPr>
                <w:rFonts w:ascii="Arial" w:hAnsi="Arial" w:cs="Arial"/>
              </w:rPr>
              <w:t>Maintained School Nursery Class</w:t>
            </w:r>
          </w:p>
          <w:p w14:paraId="169E950B" w14:textId="324AEA17" w:rsidR="009072D6" w:rsidRPr="00D51942" w:rsidRDefault="009072D6" w:rsidP="009072D6">
            <w:pPr>
              <w:pStyle w:val="ListParagraph"/>
              <w:numPr>
                <w:ilvl w:val="0"/>
                <w:numId w:val="1"/>
              </w:numPr>
              <w:rPr>
                <w:rFonts w:ascii="Arial" w:hAnsi="Arial" w:cs="Arial"/>
              </w:rPr>
            </w:pPr>
            <w:r w:rsidRPr="005861DA">
              <w:rPr>
                <w:rFonts w:ascii="Arial" w:hAnsi="Arial" w:cs="Arial"/>
              </w:rPr>
              <w:t>Academy School Nursery Class</w:t>
            </w:r>
          </w:p>
        </w:tc>
      </w:tr>
      <w:tr w:rsidR="009072D6" w:rsidRPr="005861DA" w14:paraId="18FE3EFF" w14:textId="77777777" w:rsidTr="00602EAE">
        <w:trPr>
          <w:trHeight w:val="557"/>
        </w:trPr>
        <w:tc>
          <w:tcPr>
            <w:tcW w:w="452" w:type="dxa"/>
          </w:tcPr>
          <w:p w14:paraId="0FF775DB" w14:textId="72AD033F" w:rsidR="009072D6" w:rsidRDefault="009072D6" w:rsidP="009072D6">
            <w:r>
              <w:lastRenderedPageBreak/>
              <w:t>14</w:t>
            </w:r>
          </w:p>
        </w:tc>
        <w:tc>
          <w:tcPr>
            <w:tcW w:w="4703" w:type="dxa"/>
          </w:tcPr>
          <w:p w14:paraId="237116BF" w14:textId="306A3953" w:rsidR="009072D6" w:rsidRPr="005861DA" w:rsidRDefault="009072D6" w:rsidP="009072D6">
            <w:pPr>
              <w:rPr>
                <w:rFonts w:ascii="Arial" w:hAnsi="Arial" w:cs="Arial"/>
              </w:rPr>
            </w:pPr>
            <w:r w:rsidRPr="005861DA">
              <w:rPr>
                <w:rFonts w:ascii="Arial" w:hAnsi="Arial" w:cs="Arial"/>
              </w:rPr>
              <w:t>What is your LoP, Agency or School number? If you are a maintained or academy school give your school number.</w:t>
            </w:r>
          </w:p>
        </w:tc>
        <w:tc>
          <w:tcPr>
            <w:tcW w:w="5720" w:type="dxa"/>
          </w:tcPr>
          <w:p w14:paraId="44825C1A" w14:textId="435676F8" w:rsidR="009072D6" w:rsidRPr="005861DA" w:rsidRDefault="009072D6" w:rsidP="009072D6">
            <w:pPr>
              <w:rPr>
                <w:rFonts w:ascii="Arial" w:hAnsi="Arial" w:cs="Arial"/>
              </w:rPr>
            </w:pPr>
            <w:r w:rsidRPr="005861DA">
              <w:rPr>
                <w:rFonts w:ascii="Arial" w:hAnsi="Arial" w:cs="Arial"/>
              </w:rPr>
              <w:t>Please check with your portal user if you are unsure.</w:t>
            </w:r>
          </w:p>
        </w:tc>
        <w:tc>
          <w:tcPr>
            <w:tcW w:w="4467" w:type="dxa"/>
          </w:tcPr>
          <w:p w14:paraId="58142C8F" w14:textId="77777777" w:rsidR="009072D6" w:rsidRPr="005861DA" w:rsidRDefault="009072D6" w:rsidP="009072D6">
            <w:pPr>
              <w:rPr>
                <w:rFonts w:ascii="Arial" w:hAnsi="Arial" w:cs="Arial"/>
              </w:rPr>
            </w:pPr>
          </w:p>
        </w:tc>
      </w:tr>
      <w:tr w:rsidR="009072D6" w:rsidRPr="005861DA" w14:paraId="0C7B116D" w14:textId="77777777" w:rsidTr="00602EAE">
        <w:trPr>
          <w:trHeight w:val="557"/>
        </w:trPr>
        <w:tc>
          <w:tcPr>
            <w:tcW w:w="452" w:type="dxa"/>
          </w:tcPr>
          <w:p w14:paraId="407B60A7" w14:textId="45F52F98" w:rsidR="009072D6" w:rsidRDefault="009072D6" w:rsidP="009072D6">
            <w:r>
              <w:t>15</w:t>
            </w:r>
          </w:p>
        </w:tc>
        <w:tc>
          <w:tcPr>
            <w:tcW w:w="4703" w:type="dxa"/>
          </w:tcPr>
          <w:p w14:paraId="5837B5DE" w14:textId="5D4DB5D4" w:rsidR="009072D6" w:rsidRPr="005861DA" w:rsidRDefault="009072D6" w:rsidP="009072D6">
            <w:pPr>
              <w:rPr>
                <w:rFonts w:ascii="Arial" w:hAnsi="Arial" w:cs="Arial"/>
              </w:rPr>
            </w:pPr>
            <w:r w:rsidRPr="005861DA">
              <w:rPr>
                <w:rFonts w:ascii="Arial" w:hAnsi="Arial" w:cs="Arial"/>
              </w:rPr>
              <w:t xml:space="preserve">What is the name of your childcare setting or school? </w:t>
            </w:r>
          </w:p>
        </w:tc>
        <w:tc>
          <w:tcPr>
            <w:tcW w:w="5720" w:type="dxa"/>
          </w:tcPr>
          <w:p w14:paraId="6C48DF43" w14:textId="4E6147D8" w:rsidR="009072D6" w:rsidRPr="005861DA" w:rsidRDefault="009072D6" w:rsidP="009072D6">
            <w:pPr>
              <w:rPr>
                <w:rFonts w:ascii="Arial" w:hAnsi="Arial" w:cs="Arial"/>
              </w:rPr>
            </w:pPr>
            <w:r w:rsidRPr="005861DA">
              <w:rPr>
                <w:rFonts w:ascii="Arial" w:hAnsi="Arial" w:cs="Arial"/>
              </w:rPr>
              <w:t>Childminders, please use your name here.</w:t>
            </w:r>
          </w:p>
        </w:tc>
        <w:tc>
          <w:tcPr>
            <w:tcW w:w="4467" w:type="dxa"/>
          </w:tcPr>
          <w:p w14:paraId="42A9F078" w14:textId="77777777" w:rsidR="009072D6" w:rsidRPr="005861DA" w:rsidRDefault="009072D6" w:rsidP="009072D6">
            <w:pPr>
              <w:rPr>
                <w:rFonts w:ascii="Arial" w:hAnsi="Arial" w:cs="Arial"/>
              </w:rPr>
            </w:pPr>
          </w:p>
        </w:tc>
      </w:tr>
      <w:tr w:rsidR="009072D6" w:rsidRPr="005861DA" w14:paraId="5E5904F7" w14:textId="77777777" w:rsidTr="00602EAE">
        <w:trPr>
          <w:trHeight w:val="557"/>
        </w:trPr>
        <w:tc>
          <w:tcPr>
            <w:tcW w:w="452" w:type="dxa"/>
          </w:tcPr>
          <w:p w14:paraId="21BAB87F" w14:textId="40699429" w:rsidR="009072D6" w:rsidRDefault="009072D6" w:rsidP="009072D6">
            <w:r>
              <w:t>16</w:t>
            </w:r>
          </w:p>
        </w:tc>
        <w:tc>
          <w:tcPr>
            <w:tcW w:w="4703" w:type="dxa"/>
          </w:tcPr>
          <w:p w14:paraId="1344B6D5" w14:textId="007421FA" w:rsidR="009072D6" w:rsidRPr="005861DA" w:rsidRDefault="009072D6" w:rsidP="009072D6">
            <w:pPr>
              <w:rPr>
                <w:rFonts w:ascii="Arial" w:hAnsi="Arial" w:cs="Arial"/>
              </w:rPr>
            </w:pPr>
            <w:r w:rsidRPr="005861DA">
              <w:rPr>
                <w:rFonts w:ascii="Arial" w:hAnsi="Arial" w:cs="Arial"/>
              </w:rPr>
              <w:t>What is your full name?</w:t>
            </w:r>
          </w:p>
        </w:tc>
        <w:tc>
          <w:tcPr>
            <w:tcW w:w="5720" w:type="dxa"/>
          </w:tcPr>
          <w:p w14:paraId="4E26C2EC" w14:textId="698C59DD" w:rsidR="009072D6" w:rsidRPr="005861DA" w:rsidRDefault="009072D6" w:rsidP="009072D6">
            <w:pPr>
              <w:rPr>
                <w:rFonts w:ascii="Arial" w:hAnsi="Arial" w:cs="Arial"/>
              </w:rPr>
            </w:pPr>
            <w:r w:rsidRPr="005861DA">
              <w:rPr>
                <w:rFonts w:ascii="Arial" w:hAnsi="Arial" w:cs="Arial"/>
              </w:rPr>
              <w:t>The person filling in this form.</w:t>
            </w:r>
          </w:p>
        </w:tc>
        <w:tc>
          <w:tcPr>
            <w:tcW w:w="4467" w:type="dxa"/>
          </w:tcPr>
          <w:p w14:paraId="4010C4C1" w14:textId="77777777" w:rsidR="009072D6" w:rsidRPr="005861DA" w:rsidRDefault="009072D6" w:rsidP="009072D6">
            <w:pPr>
              <w:rPr>
                <w:rFonts w:ascii="Arial" w:hAnsi="Arial" w:cs="Arial"/>
              </w:rPr>
            </w:pPr>
          </w:p>
        </w:tc>
      </w:tr>
      <w:tr w:rsidR="009072D6" w:rsidRPr="005861DA" w14:paraId="60344B79" w14:textId="77777777" w:rsidTr="00602EAE">
        <w:trPr>
          <w:trHeight w:val="557"/>
        </w:trPr>
        <w:tc>
          <w:tcPr>
            <w:tcW w:w="452" w:type="dxa"/>
          </w:tcPr>
          <w:p w14:paraId="3056E78D" w14:textId="3299473B" w:rsidR="009072D6" w:rsidRDefault="009072D6" w:rsidP="009072D6">
            <w:r>
              <w:t>17</w:t>
            </w:r>
          </w:p>
        </w:tc>
        <w:tc>
          <w:tcPr>
            <w:tcW w:w="4703" w:type="dxa"/>
          </w:tcPr>
          <w:p w14:paraId="10FDCA58" w14:textId="2B0C6F0C" w:rsidR="009072D6" w:rsidRPr="005861DA" w:rsidRDefault="009072D6" w:rsidP="009072D6">
            <w:pPr>
              <w:rPr>
                <w:rFonts w:ascii="Arial" w:hAnsi="Arial" w:cs="Arial"/>
              </w:rPr>
            </w:pPr>
            <w:r w:rsidRPr="005861DA">
              <w:rPr>
                <w:rFonts w:ascii="Arial" w:hAnsi="Arial" w:cs="Arial"/>
              </w:rPr>
              <w:t>What is your job role?</w:t>
            </w:r>
          </w:p>
        </w:tc>
        <w:tc>
          <w:tcPr>
            <w:tcW w:w="5720" w:type="dxa"/>
          </w:tcPr>
          <w:p w14:paraId="73484C56" w14:textId="77777777" w:rsidR="009072D6" w:rsidRPr="005861DA" w:rsidRDefault="009072D6" w:rsidP="009072D6">
            <w:pPr>
              <w:rPr>
                <w:rFonts w:ascii="Arial" w:hAnsi="Arial" w:cs="Arial"/>
              </w:rPr>
            </w:pPr>
          </w:p>
        </w:tc>
        <w:tc>
          <w:tcPr>
            <w:tcW w:w="4467" w:type="dxa"/>
          </w:tcPr>
          <w:p w14:paraId="37A56C30" w14:textId="77777777" w:rsidR="009072D6" w:rsidRPr="005861DA" w:rsidRDefault="009072D6" w:rsidP="009072D6">
            <w:pPr>
              <w:rPr>
                <w:rFonts w:ascii="Arial" w:hAnsi="Arial" w:cs="Arial"/>
              </w:rPr>
            </w:pPr>
          </w:p>
        </w:tc>
      </w:tr>
      <w:tr w:rsidR="009072D6" w:rsidRPr="005861DA" w14:paraId="1637E749" w14:textId="77777777" w:rsidTr="00602EAE">
        <w:trPr>
          <w:trHeight w:val="557"/>
        </w:trPr>
        <w:tc>
          <w:tcPr>
            <w:tcW w:w="452" w:type="dxa"/>
          </w:tcPr>
          <w:p w14:paraId="554AA7F9" w14:textId="0513F159" w:rsidR="009072D6" w:rsidRDefault="009072D6" w:rsidP="009072D6">
            <w:r>
              <w:t>18</w:t>
            </w:r>
          </w:p>
        </w:tc>
        <w:tc>
          <w:tcPr>
            <w:tcW w:w="4703" w:type="dxa"/>
          </w:tcPr>
          <w:p w14:paraId="2C1ACFD4" w14:textId="40FDC03D" w:rsidR="009072D6" w:rsidRPr="005861DA" w:rsidRDefault="009072D6" w:rsidP="009072D6">
            <w:pPr>
              <w:rPr>
                <w:rFonts w:ascii="Arial" w:hAnsi="Arial" w:cs="Arial"/>
              </w:rPr>
            </w:pPr>
            <w:r w:rsidRPr="005861DA">
              <w:rPr>
                <w:rFonts w:ascii="Arial" w:hAnsi="Arial" w:cs="Arial"/>
              </w:rPr>
              <w:t>What is your phone number?</w:t>
            </w:r>
          </w:p>
        </w:tc>
        <w:tc>
          <w:tcPr>
            <w:tcW w:w="5720" w:type="dxa"/>
          </w:tcPr>
          <w:p w14:paraId="1BA3BFB9" w14:textId="21B6C084" w:rsidR="009072D6" w:rsidRPr="005861DA" w:rsidRDefault="009072D6" w:rsidP="009072D6">
            <w:pPr>
              <w:rPr>
                <w:rFonts w:ascii="Arial" w:hAnsi="Arial" w:cs="Arial"/>
              </w:rPr>
            </w:pPr>
            <w:r w:rsidRPr="005861DA">
              <w:rPr>
                <w:rFonts w:ascii="Arial" w:hAnsi="Arial" w:cs="Arial"/>
              </w:rPr>
              <w:t>We will use this number to contact you if needed.</w:t>
            </w:r>
          </w:p>
        </w:tc>
        <w:tc>
          <w:tcPr>
            <w:tcW w:w="4467" w:type="dxa"/>
          </w:tcPr>
          <w:p w14:paraId="73FEEF86" w14:textId="77777777" w:rsidR="009072D6" w:rsidRPr="005861DA" w:rsidRDefault="009072D6" w:rsidP="009072D6">
            <w:pPr>
              <w:rPr>
                <w:rFonts w:ascii="Arial" w:hAnsi="Arial" w:cs="Arial"/>
              </w:rPr>
            </w:pPr>
          </w:p>
        </w:tc>
      </w:tr>
      <w:tr w:rsidR="009072D6" w:rsidRPr="005861DA" w14:paraId="114BB5D4" w14:textId="77777777" w:rsidTr="00602EAE">
        <w:trPr>
          <w:trHeight w:val="557"/>
        </w:trPr>
        <w:tc>
          <w:tcPr>
            <w:tcW w:w="452" w:type="dxa"/>
          </w:tcPr>
          <w:p w14:paraId="4101FD23" w14:textId="58387617" w:rsidR="009072D6" w:rsidRDefault="009072D6" w:rsidP="009072D6">
            <w:r>
              <w:t>19</w:t>
            </w:r>
          </w:p>
        </w:tc>
        <w:tc>
          <w:tcPr>
            <w:tcW w:w="4703" w:type="dxa"/>
          </w:tcPr>
          <w:p w14:paraId="04590860" w14:textId="2FAD424C" w:rsidR="009072D6" w:rsidRPr="005861DA" w:rsidRDefault="009072D6" w:rsidP="009072D6">
            <w:pPr>
              <w:rPr>
                <w:rFonts w:ascii="Arial" w:hAnsi="Arial" w:cs="Arial"/>
              </w:rPr>
            </w:pPr>
            <w:r w:rsidRPr="005861DA">
              <w:rPr>
                <w:rFonts w:ascii="Arial" w:hAnsi="Arial" w:cs="Arial"/>
              </w:rPr>
              <w:t>What is your email address?</w:t>
            </w:r>
          </w:p>
        </w:tc>
        <w:tc>
          <w:tcPr>
            <w:tcW w:w="5720" w:type="dxa"/>
          </w:tcPr>
          <w:p w14:paraId="66A30A7D" w14:textId="6841B503" w:rsidR="009072D6" w:rsidRPr="005861DA" w:rsidRDefault="009072D6" w:rsidP="009072D6">
            <w:pPr>
              <w:rPr>
                <w:rFonts w:ascii="Arial" w:hAnsi="Arial" w:cs="Arial"/>
              </w:rPr>
            </w:pPr>
            <w:r w:rsidRPr="005861DA">
              <w:rPr>
                <w:rFonts w:ascii="Arial" w:hAnsi="Arial" w:cs="Arial"/>
              </w:rPr>
              <w:t>Please enter your email address in the following format: person@example.com. We will use this email address to communicate with you.</w:t>
            </w:r>
          </w:p>
        </w:tc>
        <w:tc>
          <w:tcPr>
            <w:tcW w:w="4467" w:type="dxa"/>
          </w:tcPr>
          <w:p w14:paraId="17D63F6B" w14:textId="77777777" w:rsidR="009072D6" w:rsidRPr="005861DA" w:rsidRDefault="009072D6" w:rsidP="009072D6">
            <w:pPr>
              <w:rPr>
                <w:rFonts w:ascii="Arial" w:hAnsi="Arial" w:cs="Arial"/>
              </w:rPr>
            </w:pPr>
          </w:p>
        </w:tc>
      </w:tr>
      <w:tr w:rsidR="009072D6" w:rsidRPr="005861DA" w14:paraId="1CC17313" w14:textId="77777777" w:rsidTr="00602EAE">
        <w:trPr>
          <w:trHeight w:val="557"/>
        </w:trPr>
        <w:tc>
          <w:tcPr>
            <w:tcW w:w="452" w:type="dxa"/>
          </w:tcPr>
          <w:p w14:paraId="1D54B3D6" w14:textId="5B2775E6" w:rsidR="009072D6" w:rsidRDefault="009072D6" w:rsidP="009072D6">
            <w:r>
              <w:t>20</w:t>
            </w:r>
          </w:p>
        </w:tc>
        <w:tc>
          <w:tcPr>
            <w:tcW w:w="4703" w:type="dxa"/>
          </w:tcPr>
          <w:p w14:paraId="5583DBE0" w14:textId="5F9E44C3" w:rsidR="009072D6" w:rsidRPr="005861DA" w:rsidRDefault="009072D6" w:rsidP="009072D6">
            <w:pPr>
              <w:rPr>
                <w:rFonts w:ascii="Arial" w:hAnsi="Arial" w:cs="Arial"/>
              </w:rPr>
            </w:pPr>
            <w:r w:rsidRPr="005861DA">
              <w:rPr>
                <w:rFonts w:ascii="Arial" w:hAnsi="Arial" w:cs="Arial"/>
              </w:rPr>
              <w:t>Does the child claim early education funding at another childcare setting in Suffolk?</w:t>
            </w:r>
          </w:p>
        </w:tc>
        <w:tc>
          <w:tcPr>
            <w:tcW w:w="5720" w:type="dxa"/>
          </w:tcPr>
          <w:p w14:paraId="3E9716FD" w14:textId="7E01AFD9" w:rsidR="009072D6" w:rsidRPr="005861DA" w:rsidRDefault="009072D6" w:rsidP="009072D6">
            <w:pPr>
              <w:rPr>
                <w:rFonts w:ascii="Arial" w:hAnsi="Arial" w:cs="Arial"/>
              </w:rPr>
            </w:pPr>
            <w:r w:rsidRPr="005861DA">
              <w:rPr>
                <w:rFonts w:ascii="Arial" w:hAnsi="Arial" w:cs="Arial"/>
              </w:rPr>
              <w:t>The parent authorisation form (PAF) will give you this information.</w:t>
            </w:r>
          </w:p>
        </w:tc>
        <w:tc>
          <w:tcPr>
            <w:tcW w:w="4467" w:type="dxa"/>
          </w:tcPr>
          <w:p w14:paraId="3EFD7F03" w14:textId="78E61426" w:rsidR="009072D6" w:rsidRDefault="009072D6" w:rsidP="009072D6">
            <w:pPr>
              <w:rPr>
                <w:rFonts w:ascii="Arial" w:hAnsi="Arial" w:cs="Arial"/>
                <w:i/>
                <w:iCs/>
              </w:rPr>
            </w:pPr>
            <w:r>
              <w:rPr>
                <w:rFonts w:ascii="Arial" w:hAnsi="Arial" w:cs="Arial"/>
              </w:rPr>
              <w:t>Y</w:t>
            </w:r>
            <w:r w:rsidRPr="00D51942">
              <w:rPr>
                <w:rFonts w:ascii="Arial" w:hAnsi="Arial" w:cs="Arial"/>
              </w:rPr>
              <w:t xml:space="preserve">es – </w:t>
            </w:r>
            <w:r w:rsidRPr="00D51942">
              <w:rPr>
                <w:rFonts w:ascii="Arial" w:hAnsi="Arial" w:cs="Arial"/>
                <w:i/>
                <w:iCs/>
              </w:rPr>
              <w:t xml:space="preserve">See Below </w:t>
            </w:r>
            <w:r w:rsidR="00540A69">
              <w:rPr>
                <w:rFonts w:ascii="Arial" w:hAnsi="Arial" w:cs="Arial"/>
                <w:i/>
                <w:iCs/>
              </w:rPr>
              <w:t>question 21</w:t>
            </w:r>
          </w:p>
          <w:p w14:paraId="734EA719" w14:textId="77777777" w:rsidR="009072D6" w:rsidRPr="00D51942" w:rsidRDefault="009072D6" w:rsidP="009072D6">
            <w:pPr>
              <w:rPr>
                <w:rFonts w:ascii="Arial" w:hAnsi="Arial" w:cs="Arial"/>
              </w:rPr>
            </w:pPr>
          </w:p>
          <w:p w14:paraId="31ABC3D7" w14:textId="77777777" w:rsidR="009072D6" w:rsidRPr="00D51942" w:rsidRDefault="009072D6" w:rsidP="009072D6">
            <w:pPr>
              <w:rPr>
                <w:rFonts w:ascii="Arial" w:hAnsi="Arial" w:cs="Arial"/>
              </w:rPr>
            </w:pPr>
            <w:r w:rsidRPr="00D51942">
              <w:rPr>
                <w:rFonts w:ascii="Arial" w:hAnsi="Arial" w:cs="Arial"/>
              </w:rPr>
              <w:t xml:space="preserve">No – </w:t>
            </w:r>
            <w:r w:rsidRPr="00D51942">
              <w:rPr>
                <w:rFonts w:ascii="Arial" w:hAnsi="Arial" w:cs="Arial"/>
                <w:i/>
                <w:iCs/>
              </w:rPr>
              <w:t>Go Question 22</w:t>
            </w:r>
          </w:p>
          <w:p w14:paraId="4559AFFE" w14:textId="21807825" w:rsidR="009072D6" w:rsidRPr="00D51942" w:rsidRDefault="009072D6" w:rsidP="009072D6">
            <w:pPr>
              <w:rPr>
                <w:rFonts w:ascii="Arial" w:hAnsi="Arial" w:cs="Arial"/>
              </w:rPr>
            </w:pPr>
          </w:p>
        </w:tc>
      </w:tr>
      <w:tr w:rsidR="009072D6" w:rsidRPr="005861DA" w14:paraId="6F6FCE39" w14:textId="77777777" w:rsidTr="00602EAE">
        <w:trPr>
          <w:trHeight w:val="557"/>
        </w:trPr>
        <w:tc>
          <w:tcPr>
            <w:tcW w:w="452" w:type="dxa"/>
          </w:tcPr>
          <w:p w14:paraId="29062534" w14:textId="63F2F759" w:rsidR="009072D6" w:rsidRDefault="009072D6" w:rsidP="009072D6">
            <w:r>
              <w:t>21</w:t>
            </w:r>
          </w:p>
        </w:tc>
        <w:tc>
          <w:tcPr>
            <w:tcW w:w="4703" w:type="dxa"/>
          </w:tcPr>
          <w:p w14:paraId="5D20FFA6" w14:textId="77777777" w:rsidR="009072D6" w:rsidRPr="005861DA" w:rsidRDefault="009072D6" w:rsidP="009072D6">
            <w:pPr>
              <w:rPr>
                <w:rFonts w:ascii="Arial" w:hAnsi="Arial" w:cs="Arial"/>
                <w:i/>
                <w:iCs/>
              </w:rPr>
            </w:pPr>
            <w:r w:rsidRPr="005861DA">
              <w:rPr>
                <w:rFonts w:ascii="Arial" w:hAnsi="Arial" w:cs="Arial"/>
                <w:i/>
                <w:iCs/>
              </w:rPr>
              <w:t>If yes to above:</w:t>
            </w:r>
          </w:p>
          <w:p w14:paraId="6BCDFD60" w14:textId="13130E87" w:rsidR="009072D6" w:rsidRPr="005861DA" w:rsidRDefault="009072D6" w:rsidP="009072D6">
            <w:pPr>
              <w:rPr>
                <w:rFonts w:ascii="Arial" w:hAnsi="Arial" w:cs="Arial"/>
                <w:i/>
                <w:iCs/>
              </w:rPr>
            </w:pPr>
            <w:r w:rsidRPr="005861DA">
              <w:rPr>
                <w:rFonts w:ascii="Arial" w:hAnsi="Arial" w:cs="Arial"/>
              </w:rPr>
              <w:t xml:space="preserve"> What is the name of the other childcare setting?</w:t>
            </w:r>
          </w:p>
        </w:tc>
        <w:tc>
          <w:tcPr>
            <w:tcW w:w="5720" w:type="dxa"/>
          </w:tcPr>
          <w:p w14:paraId="587E42A3" w14:textId="77777777" w:rsidR="009072D6" w:rsidRPr="005861DA" w:rsidRDefault="009072D6" w:rsidP="009072D6">
            <w:pPr>
              <w:rPr>
                <w:rFonts w:ascii="Arial" w:hAnsi="Arial" w:cs="Arial"/>
              </w:rPr>
            </w:pPr>
          </w:p>
        </w:tc>
        <w:tc>
          <w:tcPr>
            <w:tcW w:w="4467" w:type="dxa"/>
          </w:tcPr>
          <w:p w14:paraId="7ECF3D4E" w14:textId="77777777" w:rsidR="009072D6" w:rsidRPr="005861DA" w:rsidRDefault="009072D6" w:rsidP="009072D6">
            <w:pPr>
              <w:rPr>
                <w:rFonts w:ascii="Arial" w:hAnsi="Arial" w:cs="Arial"/>
              </w:rPr>
            </w:pPr>
          </w:p>
        </w:tc>
      </w:tr>
      <w:tr w:rsidR="009072D6" w:rsidRPr="005861DA" w14:paraId="2D22EE14" w14:textId="77777777" w:rsidTr="00602EAE">
        <w:trPr>
          <w:trHeight w:val="557"/>
        </w:trPr>
        <w:tc>
          <w:tcPr>
            <w:tcW w:w="452" w:type="dxa"/>
          </w:tcPr>
          <w:p w14:paraId="39E8A9B2" w14:textId="7A1AC58D" w:rsidR="009072D6" w:rsidRDefault="009072D6" w:rsidP="009072D6">
            <w:r>
              <w:t>22</w:t>
            </w:r>
          </w:p>
        </w:tc>
        <w:tc>
          <w:tcPr>
            <w:tcW w:w="4703" w:type="dxa"/>
          </w:tcPr>
          <w:p w14:paraId="2DC2DA1F" w14:textId="220927FA" w:rsidR="009072D6" w:rsidRPr="005861DA" w:rsidRDefault="009072D6" w:rsidP="009072D6">
            <w:pPr>
              <w:tabs>
                <w:tab w:val="left" w:pos="1530"/>
              </w:tabs>
              <w:rPr>
                <w:rFonts w:ascii="Arial" w:hAnsi="Arial" w:cs="Arial"/>
              </w:rPr>
            </w:pPr>
            <w:r w:rsidRPr="005861DA">
              <w:rPr>
                <w:rFonts w:ascii="Arial" w:hAnsi="Arial" w:cs="Arial"/>
              </w:rPr>
              <w:t xml:space="preserve">How has the High Needs Funding been used to support the child? </w:t>
            </w:r>
          </w:p>
        </w:tc>
        <w:tc>
          <w:tcPr>
            <w:tcW w:w="5720" w:type="dxa"/>
          </w:tcPr>
          <w:p w14:paraId="2736A38A" w14:textId="48A231CB" w:rsidR="009072D6" w:rsidRPr="005861DA" w:rsidRDefault="009072D6" w:rsidP="009072D6">
            <w:pPr>
              <w:rPr>
                <w:rFonts w:ascii="Arial" w:hAnsi="Arial" w:cs="Arial"/>
              </w:rPr>
            </w:pPr>
            <w:r w:rsidRPr="005861DA">
              <w:rPr>
                <w:rFonts w:ascii="Arial" w:hAnsi="Arial" w:cs="Arial"/>
              </w:rPr>
              <w:t>How has the funding supported you to enhance provision for the child? Describe the impact High Needs Funding has for the child in terms of their outcomes. Detailing interventions, strategies, resources, training, adjustments or enhancements to provision</w:t>
            </w:r>
          </w:p>
        </w:tc>
        <w:tc>
          <w:tcPr>
            <w:tcW w:w="4467" w:type="dxa"/>
          </w:tcPr>
          <w:p w14:paraId="762CBB86" w14:textId="3D7FE2BE" w:rsidR="009072D6" w:rsidRPr="00E44D3A" w:rsidRDefault="005E0AF5" w:rsidP="009072D6">
            <w:pPr>
              <w:rPr>
                <w:rFonts w:ascii="Arial" w:hAnsi="Arial" w:cs="Arial"/>
              </w:rPr>
            </w:pPr>
            <w:r w:rsidRPr="00E44D3A">
              <w:rPr>
                <w:rFonts w:ascii="Arial" w:hAnsi="Arial" w:cs="Arial"/>
                <w:color w:val="0B0C0C"/>
                <w:shd w:val="clear" w:color="auto" w:fill="FFFFFF"/>
              </w:rPr>
              <w:t>You can enter up to </w:t>
            </w:r>
            <w:r w:rsidRPr="00E44D3A">
              <w:rPr>
                <w:rStyle w:val="Strong"/>
                <w:rFonts w:ascii="Arial" w:hAnsi="Arial" w:cs="Arial"/>
                <w:color w:val="0B0C0C"/>
                <w:bdr w:val="none" w:sz="0" w:space="0" w:color="auto" w:frame="1"/>
                <w:shd w:val="clear" w:color="auto" w:fill="FFFFFF"/>
              </w:rPr>
              <w:t>1000</w:t>
            </w:r>
            <w:r w:rsidRPr="00E44D3A">
              <w:rPr>
                <w:rFonts w:ascii="Arial" w:hAnsi="Arial" w:cs="Arial"/>
                <w:color w:val="0B0C0C"/>
                <w:shd w:val="clear" w:color="auto" w:fill="FFFFFF"/>
              </w:rPr>
              <w:t> characters</w:t>
            </w:r>
          </w:p>
        </w:tc>
      </w:tr>
      <w:tr w:rsidR="009072D6" w:rsidRPr="005861DA" w14:paraId="3B1CB1F4" w14:textId="77777777" w:rsidTr="00602EAE">
        <w:trPr>
          <w:trHeight w:val="557"/>
        </w:trPr>
        <w:tc>
          <w:tcPr>
            <w:tcW w:w="452" w:type="dxa"/>
          </w:tcPr>
          <w:p w14:paraId="1696EC74" w14:textId="56C52CA9" w:rsidR="009072D6" w:rsidRDefault="009072D6" w:rsidP="009072D6">
            <w:r>
              <w:t>23</w:t>
            </w:r>
          </w:p>
        </w:tc>
        <w:tc>
          <w:tcPr>
            <w:tcW w:w="4703" w:type="dxa"/>
          </w:tcPr>
          <w:p w14:paraId="36F9EE8A" w14:textId="61FA4724" w:rsidR="009072D6" w:rsidRPr="005861DA" w:rsidRDefault="009072D6" w:rsidP="009072D6">
            <w:pPr>
              <w:rPr>
                <w:rFonts w:ascii="Arial" w:hAnsi="Arial" w:cs="Arial"/>
              </w:rPr>
            </w:pPr>
            <w:r w:rsidRPr="005861DA">
              <w:rPr>
                <w:rFonts w:ascii="Arial" w:hAnsi="Arial" w:cs="Arial"/>
              </w:rPr>
              <w:t>What impact has High Needs Funding had on the child’s progress?</w:t>
            </w:r>
          </w:p>
        </w:tc>
        <w:tc>
          <w:tcPr>
            <w:tcW w:w="5720" w:type="dxa"/>
          </w:tcPr>
          <w:p w14:paraId="2D40FA27" w14:textId="4AE71339" w:rsidR="009072D6" w:rsidRPr="005861DA" w:rsidRDefault="009072D6" w:rsidP="009072D6">
            <w:pPr>
              <w:rPr>
                <w:rFonts w:ascii="Arial" w:hAnsi="Arial" w:cs="Arial"/>
              </w:rPr>
            </w:pPr>
            <w:r w:rsidRPr="005861DA">
              <w:rPr>
                <w:rFonts w:ascii="Arial" w:hAnsi="Arial" w:cs="Arial"/>
              </w:rPr>
              <w:t>Please reflect on your previous application to share progress</w:t>
            </w:r>
          </w:p>
        </w:tc>
        <w:tc>
          <w:tcPr>
            <w:tcW w:w="4467" w:type="dxa"/>
          </w:tcPr>
          <w:p w14:paraId="30C971BA" w14:textId="76134331" w:rsidR="009072D6" w:rsidRPr="00E44D3A" w:rsidRDefault="00F43BF1" w:rsidP="009072D6">
            <w:pPr>
              <w:rPr>
                <w:rFonts w:ascii="Arial" w:hAnsi="Arial" w:cs="Arial"/>
              </w:rPr>
            </w:pPr>
            <w:r w:rsidRPr="00E44D3A">
              <w:rPr>
                <w:rFonts w:ascii="Arial" w:hAnsi="Arial" w:cs="Arial"/>
                <w:color w:val="0B0C0C"/>
                <w:shd w:val="clear" w:color="auto" w:fill="FFFFFF"/>
              </w:rPr>
              <w:t>You can enter up to </w:t>
            </w:r>
            <w:r w:rsidRPr="00E44D3A">
              <w:rPr>
                <w:rStyle w:val="Strong"/>
                <w:rFonts w:ascii="Arial" w:hAnsi="Arial" w:cs="Arial"/>
                <w:color w:val="0B0C0C"/>
                <w:bdr w:val="none" w:sz="0" w:space="0" w:color="auto" w:frame="1"/>
                <w:shd w:val="clear" w:color="auto" w:fill="FFFFFF"/>
              </w:rPr>
              <w:t>1000</w:t>
            </w:r>
            <w:r w:rsidRPr="00E44D3A">
              <w:rPr>
                <w:rFonts w:ascii="Arial" w:hAnsi="Arial" w:cs="Arial"/>
                <w:color w:val="0B0C0C"/>
                <w:shd w:val="clear" w:color="auto" w:fill="FFFFFF"/>
              </w:rPr>
              <w:t> characters</w:t>
            </w:r>
          </w:p>
        </w:tc>
      </w:tr>
      <w:tr w:rsidR="009072D6" w:rsidRPr="005861DA" w14:paraId="7658305F" w14:textId="77777777" w:rsidTr="00602EAE">
        <w:trPr>
          <w:trHeight w:val="557"/>
        </w:trPr>
        <w:tc>
          <w:tcPr>
            <w:tcW w:w="452" w:type="dxa"/>
          </w:tcPr>
          <w:p w14:paraId="55D51D74" w14:textId="295AEF8E" w:rsidR="009072D6" w:rsidRDefault="009072D6" w:rsidP="009072D6">
            <w:r>
              <w:t>24</w:t>
            </w:r>
          </w:p>
        </w:tc>
        <w:tc>
          <w:tcPr>
            <w:tcW w:w="4703" w:type="dxa"/>
          </w:tcPr>
          <w:p w14:paraId="6BD7DE27" w14:textId="4C19071C" w:rsidR="009072D6" w:rsidRPr="005861DA" w:rsidRDefault="009072D6" w:rsidP="009072D6">
            <w:pPr>
              <w:rPr>
                <w:rFonts w:ascii="Arial" w:hAnsi="Arial" w:cs="Arial"/>
              </w:rPr>
            </w:pPr>
            <w:r w:rsidRPr="005861DA">
              <w:rPr>
                <w:rFonts w:ascii="Arial" w:hAnsi="Arial" w:cs="Arial"/>
              </w:rPr>
              <w:t xml:space="preserve">What concerns remain for the child? </w:t>
            </w:r>
          </w:p>
        </w:tc>
        <w:tc>
          <w:tcPr>
            <w:tcW w:w="5720" w:type="dxa"/>
          </w:tcPr>
          <w:p w14:paraId="53727767" w14:textId="77777777" w:rsidR="009072D6" w:rsidRPr="005861DA" w:rsidRDefault="009072D6" w:rsidP="009072D6">
            <w:pPr>
              <w:rPr>
                <w:rFonts w:ascii="Arial" w:hAnsi="Arial" w:cs="Arial"/>
              </w:rPr>
            </w:pPr>
          </w:p>
        </w:tc>
        <w:tc>
          <w:tcPr>
            <w:tcW w:w="4467" w:type="dxa"/>
          </w:tcPr>
          <w:p w14:paraId="695B805C" w14:textId="68853153" w:rsidR="009072D6" w:rsidRPr="00E44D3A" w:rsidRDefault="00F43BF1" w:rsidP="009072D6">
            <w:pPr>
              <w:rPr>
                <w:rFonts w:ascii="Arial" w:hAnsi="Arial" w:cs="Arial"/>
              </w:rPr>
            </w:pPr>
            <w:r w:rsidRPr="00E44D3A">
              <w:rPr>
                <w:rFonts w:ascii="Arial" w:hAnsi="Arial" w:cs="Arial"/>
                <w:color w:val="0B0C0C"/>
                <w:shd w:val="clear" w:color="auto" w:fill="FFFFFF"/>
              </w:rPr>
              <w:t>You can enter up to </w:t>
            </w:r>
            <w:r w:rsidRPr="00E44D3A">
              <w:rPr>
                <w:rStyle w:val="Strong"/>
                <w:rFonts w:ascii="Arial" w:hAnsi="Arial" w:cs="Arial"/>
                <w:color w:val="0B0C0C"/>
                <w:bdr w:val="none" w:sz="0" w:space="0" w:color="auto" w:frame="1"/>
                <w:shd w:val="clear" w:color="auto" w:fill="FFFFFF"/>
              </w:rPr>
              <w:t>1000</w:t>
            </w:r>
            <w:r w:rsidRPr="00E44D3A">
              <w:rPr>
                <w:rFonts w:ascii="Arial" w:hAnsi="Arial" w:cs="Arial"/>
                <w:color w:val="0B0C0C"/>
                <w:shd w:val="clear" w:color="auto" w:fill="FFFFFF"/>
              </w:rPr>
              <w:t> characters</w:t>
            </w:r>
          </w:p>
        </w:tc>
      </w:tr>
      <w:tr w:rsidR="009072D6" w:rsidRPr="005861DA" w14:paraId="4BCD7B29" w14:textId="77777777" w:rsidTr="00602EAE">
        <w:tc>
          <w:tcPr>
            <w:tcW w:w="452" w:type="dxa"/>
          </w:tcPr>
          <w:p w14:paraId="163F7785" w14:textId="72B7D179" w:rsidR="009072D6" w:rsidRDefault="009072D6" w:rsidP="009072D6">
            <w:r>
              <w:lastRenderedPageBreak/>
              <w:t>25</w:t>
            </w:r>
          </w:p>
        </w:tc>
        <w:tc>
          <w:tcPr>
            <w:tcW w:w="4703" w:type="dxa"/>
          </w:tcPr>
          <w:p w14:paraId="1BD8E57D" w14:textId="1C7FFD65" w:rsidR="009072D6" w:rsidRPr="005861DA" w:rsidRDefault="009072D6" w:rsidP="009072D6">
            <w:pPr>
              <w:rPr>
                <w:rFonts w:ascii="Arial" w:hAnsi="Arial" w:cs="Arial"/>
              </w:rPr>
            </w:pPr>
            <w:r w:rsidRPr="005861DA">
              <w:rPr>
                <w:rFonts w:ascii="Arial" w:hAnsi="Arial" w:cs="Arial"/>
              </w:rPr>
              <w:t>Has any further advice and guidance been sought?</w:t>
            </w:r>
          </w:p>
        </w:tc>
        <w:tc>
          <w:tcPr>
            <w:tcW w:w="5720" w:type="dxa"/>
          </w:tcPr>
          <w:p w14:paraId="6AE89A6A" w14:textId="77777777" w:rsidR="009072D6" w:rsidRPr="005861DA" w:rsidRDefault="009072D6" w:rsidP="009072D6">
            <w:pPr>
              <w:rPr>
                <w:rFonts w:ascii="Arial" w:hAnsi="Arial" w:cs="Arial"/>
              </w:rPr>
            </w:pPr>
          </w:p>
        </w:tc>
        <w:tc>
          <w:tcPr>
            <w:tcW w:w="4467" w:type="dxa"/>
          </w:tcPr>
          <w:p w14:paraId="7878C293" w14:textId="3B534A3B" w:rsidR="009072D6" w:rsidRPr="00E44D3A" w:rsidRDefault="00F43BF1" w:rsidP="009072D6">
            <w:pPr>
              <w:rPr>
                <w:rFonts w:ascii="Arial" w:hAnsi="Arial" w:cs="Arial"/>
              </w:rPr>
            </w:pPr>
            <w:r w:rsidRPr="00E44D3A">
              <w:rPr>
                <w:rFonts w:ascii="Arial" w:hAnsi="Arial" w:cs="Arial"/>
                <w:color w:val="0B0C0C"/>
                <w:shd w:val="clear" w:color="auto" w:fill="FFFFFF"/>
              </w:rPr>
              <w:t>You can enter up to </w:t>
            </w:r>
            <w:r w:rsidRPr="00E44D3A">
              <w:rPr>
                <w:rStyle w:val="Strong"/>
                <w:rFonts w:ascii="Arial" w:hAnsi="Arial" w:cs="Arial"/>
                <w:color w:val="0B0C0C"/>
                <w:bdr w:val="none" w:sz="0" w:space="0" w:color="auto" w:frame="1"/>
                <w:shd w:val="clear" w:color="auto" w:fill="FFFFFF"/>
              </w:rPr>
              <w:t>1000</w:t>
            </w:r>
            <w:r w:rsidRPr="00E44D3A">
              <w:rPr>
                <w:rFonts w:ascii="Arial" w:hAnsi="Arial" w:cs="Arial"/>
                <w:color w:val="0B0C0C"/>
                <w:shd w:val="clear" w:color="auto" w:fill="FFFFFF"/>
              </w:rPr>
              <w:t> characters</w:t>
            </w:r>
          </w:p>
        </w:tc>
      </w:tr>
      <w:tr w:rsidR="009072D6" w:rsidRPr="005861DA" w14:paraId="6DB87549" w14:textId="77777777" w:rsidTr="00602EAE">
        <w:tc>
          <w:tcPr>
            <w:tcW w:w="452" w:type="dxa"/>
          </w:tcPr>
          <w:p w14:paraId="29A8B232" w14:textId="4BE32012" w:rsidR="009072D6" w:rsidRDefault="009072D6" w:rsidP="009072D6">
            <w:r>
              <w:t>26</w:t>
            </w:r>
          </w:p>
        </w:tc>
        <w:tc>
          <w:tcPr>
            <w:tcW w:w="4703" w:type="dxa"/>
          </w:tcPr>
          <w:p w14:paraId="47C8F903" w14:textId="1355104A" w:rsidR="009072D6" w:rsidRPr="005861DA" w:rsidRDefault="009072D6" w:rsidP="009072D6">
            <w:pPr>
              <w:rPr>
                <w:rFonts w:ascii="Arial" w:hAnsi="Arial" w:cs="Arial"/>
              </w:rPr>
            </w:pPr>
            <w:r w:rsidRPr="005861DA">
              <w:rPr>
                <w:rFonts w:ascii="Arial" w:hAnsi="Arial" w:cs="Arial"/>
              </w:rPr>
              <w:t xml:space="preserve">Is there any other information or changes to the initial High Needs Funding claim that should be </w:t>
            </w:r>
            <w:proofErr w:type="gramStart"/>
            <w:r w:rsidRPr="005861DA">
              <w:rPr>
                <w:rFonts w:ascii="Arial" w:hAnsi="Arial" w:cs="Arial"/>
              </w:rPr>
              <w:t>taken into account</w:t>
            </w:r>
            <w:proofErr w:type="gramEnd"/>
            <w:r w:rsidRPr="005861DA">
              <w:rPr>
                <w:rFonts w:ascii="Arial" w:hAnsi="Arial" w:cs="Arial"/>
              </w:rPr>
              <w:t xml:space="preserve"> to support this repeat application?</w:t>
            </w:r>
          </w:p>
        </w:tc>
        <w:tc>
          <w:tcPr>
            <w:tcW w:w="5720" w:type="dxa"/>
          </w:tcPr>
          <w:p w14:paraId="0405C18F" w14:textId="77777777" w:rsidR="009072D6" w:rsidRPr="005861DA" w:rsidRDefault="009072D6" w:rsidP="009072D6">
            <w:pPr>
              <w:rPr>
                <w:rFonts w:ascii="Arial" w:hAnsi="Arial" w:cs="Arial"/>
              </w:rPr>
            </w:pPr>
          </w:p>
        </w:tc>
        <w:tc>
          <w:tcPr>
            <w:tcW w:w="4467" w:type="dxa"/>
          </w:tcPr>
          <w:p w14:paraId="6BDF39C7" w14:textId="27A3EB3D" w:rsidR="009072D6" w:rsidRPr="00E44D3A" w:rsidRDefault="00F43BF1" w:rsidP="009072D6">
            <w:pPr>
              <w:rPr>
                <w:rFonts w:ascii="Arial" w:hAnsi="Arial" w:cs="Arial"/>
              </w:rPr>
            </w:pPr>
            <w:r w:rsidRPr="00E44D3A">
              <w:rPr>
                <w:rFonts w:ascii="Arial" w:hAnsi="Arial" w:cs="Arial"/>
                <w:color w:val="0B0C0C"/>
                <w:shd w:val="clear" w:color="auto" w:fill="FFFFFF"/>
              </w:rPr>
              <w:t>You can enter up to </w:t>
            </w:r>
            <w:r w:rsidRPr="00E44D3A">
              <w:rPr>
                <w:rStyle w:val="Strong"/>
                <w:rFonts w:ascii="Arial" w:hAnsi="Arial" w:cs="Arial"/>
                <w:color w:val="0B0C0C"/>
                <w:bdr w:val="none" w:sz="0" w:space="0" w:color="auto" w:frame="1"/>
                <w:shd w:val="clear" w:color="auto" w:fill="FFFFFF"/>
              </w:rPr>
              <w:t>1000</w:t>
            </w:r>
            <w:r w:rsidRPr="00E44D3A">
              <w:rPr>
                <w:rFonts w:ascii="Arial" w:hAnsi="Arial" w:cs="Arial"/>
                <w:color w:val="0B0C0C"/>
                <w:shd w:val="clear" w:color="auto" w:fill="FFFFFF"/>
              </w:rPr>
              <w:t> characters</w:t>
            </w:r>
          </w:p>
        </w:tc>
      </w:tr>
    </w:tbl>
    <w:p w14:paraId="38C9B952" w14:textId="77777777" w:rsidR="00206B02" w:rsidRDefault="00206B02"/>
    <w:sectPr w:rsidR="00206B02" w:rsidSect="00AB0329">
      <w:headerReference w:type="default" r:id="rId11"/>
      <w:footerReference w:type="default" r:id="rId12"/>
      <w:pgSz w:w="16838" w:h="11906" w:orient="landscape"/>
      <w:pgMar w:top="1135"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8D851" w14:textId="77777777" w:rsidR="00D245CE" w:rsidRDefault="00D245CE" w:rsidP="002F0199">
      <w:pPr>
        <w:spacing w:after="0" w:line="240" w:lineRule="auto"/>
      </w:pPr>
      <w:r>
        <w:separator/>
      </w:r>
    </w:p>
  </w:endnote>
  <w:endnote w:type="continuationSeparator" w:id="0">
    <w:p w14:paraId="680853AB" w14:textId="77777777" w:rsidR="00D245CE" w:rsidRDefault="00D245CE" w:rsidP="002F0199">
      <w:pPr>
        <w:spacing w:after="0" w:line="240" w:lineRule="auto"/>
      </w:pPr>
      <w:r>
        <w:continuationSeparator/>
      </w:r>
    </w:p>
  </w:endnote>
  <w:endnote w:type="continuationNotice" w:id="1">
    <w:p w14:paraId="71F42C61" w14:textId="77777777" w:rsidR="00DE1DAB" w:rsidRDefault="00DE1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89129"/>
      <w:docPartObj>
        <w:docPartGallery w:val="Page Numbers (Bottom of Page)"/>
        <w:docPartUnique/>
      </w:docPartObj>
    </w:sdtPr>
    <w:sdtEndPr>
      <w:rPr>
        <w:noProof/>
      </w:rPr>
    </w:sdtEndPr>
    <w:sdtContent>
      <w:p w14:paraId="6A15AF36" w14:textId="15A7838E" w:rsidR="004A3FE2" w:rsidRDefault="00996D8E" w:rsidP="004A3FE2">
        <w:pPr>
          <w:pStyle w:val="Footer"/>
        </w:pPr>
        <w:r>
          <w:t xml:space="preserve">EY HNF REPEAT application questions - </w:t>
        </w:r>
        <w:r w:rsidR="004A3FE2">
          <w:t>Jan 2025</w:t>
        </w:r>
      </w:p>
      <w:p w14:paraId="72F3ABAC" w14:textId="5CEF8E6C" w:rsidR="004A3FE2" w:rsidRDefault="004A3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AEA962" w14:textId="32A365C2" w:rsidR="00F64B67" w:rsidRPr="00F64B67" w:rsidRDefault="00F64B67" w:rsidP="00F64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D505D" w14:textId="77777777" w:rsidR="00D245CE" w:rsidRDefault="00D245CE" w:rsidP="002F0199">
      <w:pPr>
        <w:spacing w:after="0" w:line="240" w:lineRule="auto"/>
      </w:pPr>
      <w:r>
        <w:separator/>
      </w:r>
    </w:p>
  </w:footnote>
  <w:footnote w:type="continuationSeparator" w:id="0">
    <w:p w14:paraId="1461371A" w14:textId="77777777" w:rsidR="00D245CE" w:rsidRDefault="00D245CE" w:rsidP="002F0199">
      <w:pPr>
        <w:spacing w:after="0" w:line="240" w:lineRule="auto"/>
      </w:pPr>
      <w:r>
        <w:continuationSeparator/>
      </w:r>
    </w:p>
  </w:footnote>
  <w:footnote w:type="continuationNotice" w:id="1">
    <w:p w14:paraId="3554DACE" w14:textId="77777777" w:rsidR="00DE1DAB" w:rsidRDefault="00DE1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272C" w14:textId="6C968EA0" w:rsidR="002F0199" w:rsidRDefault="002F0199" w:rsidP="00C16E81">
    <w:pPr>
      <w:pStyle w:val="Header"/>
      <w:jc w:val="center"/>
      <w:rPr>
        <w:sz w:val="32"/>
        <w:szCs w:val="32"/>
      </w:rPr>
    </w:pPr>
    <w:r w:rsidRPr="00C16E81">
      <w:rPr>
        <w:sz w:val="32"/>
        <w:szCs w:val="32"/>
      </w:rPr>
      <w:t xml:space="preserve">High Needs Funding </w:t>
    </w:r>
    <w:r w:rsidR="00C8228C">
      <w:rPr>
        <w:sz w:val="32"/>
        <w:szCs w:val="32"/>
      </w:rPr>
      <w:t>(HNF) -</w:t>
    </w:r>
    <w:r w:rsidRPr="00C16E81">
      <w:rPr>
        <w:sz w:val="32"/>
        <w:szCs w:val="32"/>
      </w:rPr>
      <w:t xml:space="preserve"> Repeat </w:t>
    </w:r>
    <w:r w:rsidR="006356A9">
      <w:rPr>
        <w:sz w:val="32"/>
        <w:szCs w:val="32"/>
      </w:rPr>
      <w:t xml:space="preserve">application </w:t>
    </w:r>
    <w:r w:rsidR="00C8228C">
      <w:rPr>
        <w:sz w:val="32"/>
        <w:szCs w:val="32"/>
      </w:rPr>
      <w:t>questions</w:t>
    </w:r>
  </w:p>
  <w:p w14:paraId="5C788D3F" w14:textId="77777777" w:rsidR="00C8228C" w:rsidRPr="00C57611" w:rsidRDefault="00C8228C" w:rsidP="00C8228C">
    <w:pPr>
      <w:spacing w:after="0" w:line="260" w:lineRule="exact"/>
      <w:ind w:left="20"/>
      <w:rPr>
        <w:rFonts w:eastAsia="Arial" w:cs="Arial"/>
        <w:szCs w:val="24"/>
      </w:rPr>
    </w:pPr>
    <w:r w:rsidRPr="00C57611">
      <w:rPr>
        <w:rFonts w:eastAsia="Arial" w:cs="Arial"/>
        <w:b/>
        <w:szCs w:val="24"/>
      </w:rPr>
      <w:t>Pl</w:t>
    </w:r>
    <w:r w:rsidRPr="00C57611">
      <w:rPr>
        <w:rFonts w:eastAsia="Arial" w:cs="Arial"/>
        <w:b/>
        <w:spacing w:val="1"/>
        <w:szCs w:val="24"/>
      </w:rPr>
      <w:t>e</w:t>
    </w:r>
    <w:r w:rsidRPr="00C57611">
      <w:rPr>
        <w:rFonts w:eastAsia="Arial" w:cs="Arial"/>
        <w:b/>
        <w:spacing w:val="-1"/>
        <w:szCs w:val="24"/>
      </w:rPr>
      <w:t>a</w:t>
    </w:r>
    <w:r w:rsidRPr="00C57611">
      <w:rPr>
        <w:rFonts w:eastAsia="Arial" w:cs="Arial"/>
        <w:b/>
        <w:spacing w:val="1"/>
        <w:szCs w:val="24"/>
      </w:rPr>
      <w:t>s</w:t>
    </w:r>
    <w:r w:rsidRPr="00C57611">
      <w:rPr>
        <w:rFonts w:eastAsia="Arial" w:cs="Arial"/>
        <w:b/>
        <w:szCs w:val="24"/>
      </w:rPr>
      <w:t>e</w:t>
    </w:r>
    <w:r w:rsidRPr="00C57611">
      <w:rPr>
        <w:rFonts w:eastAsia="Arial" w:cs="Arial"/>
        <w:b/>
        <w:spacing w:val="1"/>
        <w:szCs w:val="24"/>
      </w:rPr>
      <w:t xml:space="preserve"> </w:t>
    </w:r>
    <w:r w:rsidRPr="00C57611">
      <w:rPr>
        <w:rFonts w:eastAsia="Arial" w:cs="Arial"/>
        <w:b/>
        <w:szCs w:val="24"/>
      </w:rPr>
      <w:t>note:</w:t>
    </w:r>
  </w:p>
  <w:p w14:paraId="17CF969C" w14:textId="77777777" w:rsidR="00C8228C" w:rsidRPr="00C57611" w:rsidRDefault="00C8228C" w:rsidP="00C8228C">
    <w:pPr>
      <w:spacing w:after="0" w:line="100" w:lineRule="exact"/>
      <w:rPr>
        <w:sz w:val="11"/>
        <w:szCs w:val="11"/>
      </w:rPr>
    </w:pPr>
  </w:p>
  <w:p w14:paraId="11D1A7A8" w14:textId="77777777" w:rsidR="00C8228C" w:rsidRPr="00C57611" w:rsidRDefault="00C8228C" w:rsidP="00C8228C">
    <w:pPr>
      <w:spacing w:after="0"/>
      <w:ind w:left="380" w:right="-36"/>
      <w:rPr>
        <w:rFonts w:eastAsia="Arial" w:cs="Arial"/>
        <w:szCs w:val="24"/>
      </w:rPr>
    </w:pPr>
    <w:r w:rsidRPr="00C57611">
      <w:rPr>
        <w:rFonts w:ascii="Verdana" w:eastAsia="Verdana" w:hAnsi="Verdana" w:cs="Verdana"/>
        <w:szCs w:val="24"/>
      </w:rPr>
      <w:t xml:space="preserve">• </w:t>
    </w:r>
    <w:r w:rsidRPr="00C57611">
      <w:rPr>
        <w:rFonts w:ascii="Verdana" w:eastAsia="Verdana" w:hAnsi="Verdana" w:cs="Verdana"/>
        <w:spacing w:val="60"/>
        <w:szCs w:val="24"/>
      </w:rPr>
      <w:t xml:space="preserve"> </w:t>
    </w:r>
    <w:r w:rsidRPr="00C57611">
      <w:rPr>
        <w:rFonts w:eastAsia="Arial" w:cs="Arial"/>
        <w:b/>
        <w:szCs w:val="24"/>
      </w:rPr>
      <w:t>DO NOT</w:t>
    </w:r>
    <w:r w:rsidRPr="00C57611">
      <w:rPr>
        <w:rFonts w:eastAsia="Arial" w:cs="Arial"/>
        <w:b/>
        <w:spacing w:val="1"/>
        <w:szCs w:val="24"/>
      </w:rPr>
      <w:t xml:space="preserve"> </w:t>
    </w:r>
    <w:r w:rsidRPr="00C57611">
      <w:rPr>
        <w:rFonts w:eastAsia="Arial" w:cs="Arial"/>
        <w:b/>
        <w:szCs w:val="24"/>
      </w:rPr>
      <w:t>SEND</w:t>
    </w:r>
    <w:r w:rsidRPr="00C57611">
      <w:rPr>
        <w:rFonts w:eastAsia="Arial" w:cs="Arial"/>
        <w:b/>
        <w:spacing w:val="-3"/>
        <w:szCs w:val="24"/>
      </w:rPr>
      <w:t xml:space="preserve"> </w:t>
    </w:r>
    <w:r w:rsidRPr="00C57611">
      <w:rPr>
        <w:rFonts w:eastAsia="Arial" w:cs="Arial"/>
        <w:b/>
        <w:spacing w:val="2"/>
        <w:szCs w:val="24"/>
      </w:rPr>
      <w:t>T</w:t>
    </w:r>
    <w:r w:rsidRPr="00C57611">
      <w:rPr>
        <w:rFonts w:eastAsia="Arial" w:cs="Arial"/>
        <w:b/>
        <w:szCs w:val="24"/>
      </w:rPr>
      <w:t>HIS</w:t>
    </w:r>
    <w:r w:rsidRPr="00C57611">
      <w:rPr>
        <w:rFonts w:eastAsia="Arial" w:cs="Arial"/>
        <w:b/>
        <w:spacing w:val="-1"/>
        <w:szCs w:val="24"/>
      </w:rPr>
      <w:t xml:space="preserve"> </w:t>
    </w:r>
    <w:r w:rsidRPr="00C57611">
      <w:rPr>
        <w:rFonts w:eastAsia="Arial" w:cs="Arial"/>
        <w:b/>
        <w:szCs w:val="24"/>
      </w:rPr>
      <w:t>DOC</w:t>
    </w:r>
    <w:r w:rsidRPr="00C57611">
      <w:rPr>
        <w:rFonts w:eastAsia="Arial" w:cs="Arial"/>
        <w:b/>
        <w:spacing w:val="-1"/>
        <w:szCs w:val="24"/>
      </w:rPr>
      <w:t>UM</w:t>
    </w:r>
    <w:r w:rsidRPr="00C57611">
      <w:rPr>
        <w:rFonts w:eastAsia="Arial" w:cs="Arial"/>
        <w:b/>
        <w:szCs w:val="24"/>
      </w:rPr>
      <w:t>ENT</w:t>
    </w:r>
    <w:r w:rsidRPr="00C57611">
      <w:rPr>
        <w:rFonts w:eastAsia="Arial" w:cs="Arial"/>
        <w:b/>
        <w:spacing w:val="2"/>
        <w:szCs w:val="24"/>
      </w:rPr>
      <w:t xml:space="preserve"> </w:t>
    </w:r>
    <w:r w:rsidRPr="00C57611">
      <w:rPr>
        <w:rFonts w:eastAsia="Arial" w:cs="Arial"/>
        <w:b/>
        <w:szCs w:val="24"/>
      </w:rPr>
      <w:t>TO</w:t>
    </w:r>
    <w:r w:rsidRPr="00C57611">
      <w:rPr>
        <w:rFonts w:eastAsia="Arial" w:cs="Arial"/>
        <w:b/>
        <w:spacing w:val="1"/>
        <w:szCs w:val="24"/>
      </w:rPr>
      <w:t xml:space="preserve"> </w:t>
    </w:r>
    <w:r w:rsidRPr="00C57611">
      <w:rPr>
        <w:rFonts w:eastAsia="Arial" w:cs="Arial"/>
        <w:b/>
        <w:szCs w:val="24"/>
      </w:rPr>
      <w:t>US</w:t>
    </w:r>
    <w:r w:rsidRPr="00C57611">
      <w:rPr>
        <w:rFonts w:eastAsia="Arial" w:cs="Arial"/>
        <w:b/>
        <w:spacing w:val="3"/>
        <w:szCs w:val="24"/>
      </w:rPr>
      <w:t xml:space="preserve"> </w:t>
    </w:r>
    <w:r w:rsidRPr="00C57611">
      <w:rPr>
        <w:rFonts w:eastAsia="Arial" w:cs="Arial"/>
        <w:b/>
        <w:szCs w:val="24"/>
      </w:rPr>
      <w:t>-</w:t>
    </w:r>
    <w:r w:rsidRPr="00C57611">
      <w:rPr>
        <w:rFonts w:eastAsia="Arial" w:cs="Arial"/>
        <w:b/>
        <w:spacing w:val="-2"/>
        <w:szCs w:val="24"/>
      </w:rPr>
      <w:t xml:space="preserve"> </w:t>
    </w:r>
    <w:r w:rsidRPr="00C57611">
      <w:rPr>
        <w:rFonts w:eastAsia="Arial" w:cs="Arial"/>
        <w:b/>
        <w:szCs w:val="24"/>
      </w:rPr>
      <w:t>t</w:t>
    </w:r>
    <w:r w:rsidRPr="00C57611">
      <w:rPr>
        <w:rFonts w:eastAsia="Arial" w:cs="Arial"/>
        <w:b/>
        <w:spacing w:val="-1"/>
        <w:szCs w:val="24"/>
      </w:rPr>
      <w:t>h</w:t>
    </w:r>
    <w:r w:rsidRPr="00C57611">
      <w:rPr>
        <w:rFonts w:eastAsia="Arial" w:cs="Arial"/>
        <w:b/>
        <w:szCs w:val="24"/>
      </w:rPr>
      <w:t>is</w:t>
    </w:r>
    <w:r w:rsidRPr="00C57611">
      <w:rPr>
        <w:rFonts w:eastAsia="Arial" w:cs="Arial"/>
        <w:b/>
        <w:spacing w:val="1"/>
        <w:szCs w:val="24"/>
      </w:rPr>
      <w:t xml:space="preserve"> i</w:t>
    </w:r>
    <w:r w:rsidRPr="00C57611">
      <w:rPr>
        <w:rFonts w:eastAsia="Arial" w:cs="Arial"/>
        <w:b/>
        <w:szCs w:val="24"/>
      </w:rPr>
      <w:t>s</w:t>
    </w:r>
    <w:r w:rsidRPr="00C57611">
      <w:rPr>
        <w:rFonts w:eastAsia="Arial" w:cs="Arial"/>
        <w:b/>
        <w:spacing w:val="1"/>
        <w:szCs w:val="24"/>
      </w:rPr>
      <w:t xml:space="preserve"> </w:t>
    </w:r>
    <w:r w:rsidRPr="00C57611">
      <w:rPr>
        <w:rFonts w:eastAsia="Arial" w:cs="Arial"/>
        <w:b/>
        <w:szCs w:val="24"/>
      </w:rPr>
      <w:t>for</w:t>
    </w:r>
    <w:r w:rsidRPr="00C57611">
      <w:rPr>
        <w:rFonts w:eastAsia="Arial" w:cs="Arial"/>
        <w:b/>
        <w:spacing w:val="-2"/>
        <w:szCs w:val="24"/>
      </w:rPr>
      <w:t xml:space="preserve"> </w:t>
    </w:r>
    <w:r w:rsidRPr="00C57611">
      <w:rPr>
        <w:rFonts w:eastAsia="Arial" w:cs="Arial"/>
        <w:b/>
        <w:spacing w:val="1"/>
        <w:szCs w:val="24"/>
      </w:rPr>
      <w:t>y</w:t>
    </w:r>
    <w:r w:rsidRPr="00C57611">
      <w:rPr>
        <w:rFonts w:eastAsia="Arial" w:cs="Arial"/>
        <w:b/>
        <w:szCs w:val="24"/>
      </w:rPr>
      <w:t>our r</w:t>
    </w:r>
    <w:r w:rsidRPr="00C57611">
      <w:rPr>
        <w:rFonts w:eastAsia="Arial" w:cs="Arial"/>
        <w:b/>
        <w:spacing w:val="1"/>
        <w:szCs w:val="24"/>
      </w:rPr>
      <w:t>e</w:t>
    </w:r>
    <w:r w:rsidRPr="00C57611">
      <w:rPr>
        <w:rFonts w:eastAsia="Arial" w:cs="Arial"/>
        <w:b/>
        <w:szCs w:val="24"/>
      </w:rPr>
      <w:t>fe</w:t>
    </w:r>
    <w:r w:rsidRPr="00C57611">
      <w:rPr>
        <w:rFonts w:eastAsia="Arial" w:cs="Arial"/>
        <w:b/>
        <w:spacing w:val="-2"/>
        <w:szCs w:val="24"/>
      </w:rPr>
      <w:t>r</w:t>
    </w:r>
    <w:r w:rsidRPr="00C57611">
      <w:rPr>
        <w:rFonts w:eastAsia="Arial" w:cs="Arial"/>
        <w:b/>
        <w:spacing w:val="-1"/>
        <w:szCs w:val="24"/>
      </w:rPr>
      <w:t>e</w:t>
    </w:r>
    <w:r w:rsidRPr="00C57611">
      <w:rPr>
        <w:rFonts w:eastAsia="Arial" w:cs="Arial"/>
        <w:b/>
        <w:szCs w:val="24"/>
      </w:rPr>
      <w:t>nce</w:t>
    </w:r>
    <w:r w:rsidRPr="00C57611">
      <w:rPr>
        <w:rFonts w:eastAsia="Arial" w:cs="Arial"/>
        <w:b/>
        <w:spacing w:val="1"/>
        <w:szCs w:val="24"/>
      </w:rPr>
      <w:t xml:space="preserve"> </w:t>
    </w:r>
    <w:r w:rsidRPr="00C57611">
      <w:rPr>
        <w:rFonts w:eastAsia="Arial" w:cs="Arial"/>
        <w:b/>
        <w:szCs w:val="24"/>
      </w:rPr>
      <w:t>only</w:t>
    </w:r>
    <w:r w:rsidRPr="00C57611">
      <w:rPr>
        <w:rFonts w:eastAsia="Arial" w:cs="Arial"/>
        <w:b/>
        <w:spacing w:val="-1"/>
        <w:szCs w:val="24"/>
      </w:rPr>
      <w:t xml:space="preserve"> </w:t>
    </w:r>
    <w:r w:rsidRPr="00C57611">
      <w:rPr>
        <w:rFonts w:eastAsia="Arial" w:cs="Arial"/>
        <w:b/>
        <w:spacing w:val="1"/>
        <w:szCs w:val="24"/>
      </w:rPr>
      <w:t>a</w:t>
    </w:r>
    <w:r w:rsidRPr="00C57611">
      <w:rPr>
        <w:rFonts w:eastAsia="Arial" w:cs="Arial"/>
        <w:b/>
        <w:szCs w:val="24"/>
      </w:rPr>
      <w:t>nd to</w:t>
    </w:r>
    <w:r w:rsidRPr="00C57611">
      <w:rPr>
        <w:rFonts w:eastAsia="Arial" w:cs="Arial"/>
        <w:b/>
        <w:spacing w:val="-1"/>
        <w:szCs w:val="24"/>
      </w:rPr>
      <w:t xml:space="preserve"> </w:t>
    </w:r>
    <w:r w:rsidRPr="00C57611">
      <w:rPr>
        <w:rFonts w:eastAsia="Arial" w:cs="Arial"/>
        <w:b/>
        <w:szCs w:val="24"/>
      </w:rPr>
      <w:t>h</w:t>
    </w:r>
    <w:r w:rsidRPr="00C57611">
      <w:rPr>
        <w:rFonts w:eastAsia="Arial" w:cs="Arial"/>
        <w:b/>
        <w:spacing w:val="1"/>
        <w:szCs w:val="24"/>
      </w:rPr>
      <w:t>e</w:t>
    </w:r>
    <w:r w:rsidRPr="00C57611">
      <w:rPr>
        <w:rFonts w:eastAsia="Arial" w:cs="Arial"/>
        <w:b/>
        <w:szCs w:val="24"/>
      </w:rPr>
      <w:t>lp</w:t>
    </w:r>
    <w:r w:rsidRPr="00C57611">
      <w:rPr>
        <w:rFonts w:eastAsia="Arial" w:cs="Arial"/>
        <w:b/>
        <w:spacing w:val="-1"/>
        <w:szCs w:val="24"/>
      </w:rPr>
      <w:t xml:space="preserve"> </w:t>
    </w:r>
    <w:r w:rsidRPr="00C57611">
      <w:rPr>
        <w:rFonts w:eastAsia="Arial" w:cs="Arial"/>
        <w:b/>
        <w:spacing w:val="1"/>
        <w:szCs w:val="24"/>
      </w:rPr>
      <w:t>y</w:t>
    </w:r>
    <w:r w:rsidRPr="00C57611">
      <w:rPr>
        <w:rFonts w:eastAsia="Arial" w:cs="Arial"/>
        <w:b/>
        <w:szCs w:val="24"/>
      </w:rPr>
      <w:t>ou pr</w:t>
    </w:r>
    <w:r w:rsidRPr="00C57611">
      <w:rPr>
        <w:rFonts w:eastAsia="Arial" w:cs="Arial"/>
        <w:b/>
        <w:spacing w:val="1"/>
        <w:szCs w:val="24"/>
      </w:rPr>
      <w:t>e</w:t>
    </w:r>
    <w:r w:rsidRPr="00C57611">
      <w:rPr>
        <w:rFonts w:eastAsia="Arial" w:cs="Arial"/>
        <w:b/>
        <w:szCs w:val="24"/>
      </w:rPr>
      <w:t>pa</w:t>
    </w:r>
    <w:r w:rsidRPr="00C57611">
      <w:rPr>
        <w:rFonts w:eastAsia="Arial" w:cs="Arial"/>
        <w:b/>
        <w:spacing w:val="-2"/>
        <w:szCs w:val="24"/>
      </w:rPr>
      <w:t>r</w:t>
    </w:r>
    <w:r w:rsidRPr="00C57611">
      <w:rPr>
        <w:rFonts w:eastAsia="Arial" w:cs="Arial"/>
        <w:b/>
        <w:szCs w:val="24"/>
      </w:rPr>
      <w:t>e</w:t>
    </w:r>
    <w:r w:rsidRPr="00C57611">
      <w:rPr>
        <w:rFonts w:eastAsia="Arial" w:cs="Arial"/>
        <w:b/>
        <w:spacing w:val="1"/>
        <w:szCs w:val="24"/>
      </w:rPr>
      <w:t xml:space="preserve"> </w:t>
    </w:r>
    <w:r w:rsidRPr="00C57611">
      <w:rPr>
        <w:rFonts w:eastAsia="Arial" w:cs="Arial"/>
        <w:b/>
        <w:szCs w:val="24"/>
      </w:rPr>
      <w:t>for t</w:t>
    </w:r>
    <w:r w:rsidRPr="00C57611">
      <w:rPr>
        <w:rFonts w:eastAsia="Arial" w:cs="Arial"/>
        <w:b/>
        <w:spacing w:val="-1"/>
        <w:szCs w:val="24"/>
      </w:rPr>
      <w:t>h</w:t>
    </w:r>
    <w:r w:rsidRPr="00C57611">
      <w:rPr>
        <w:rFonts w:eastAsia="Arial" w:cs="Arial"/>
        <w:b/>
        <w:szCs w:val="24"/>
      </w:rPr>
      <w:t>e</w:t>
    </w:r>
    <w:r w:rsidRPr="00C57611">
      <w:rPr>
        <w:rFonts w:eastAsia="Arial" w:cs="Arial"/>
        <w:b/>
        <w:spacing w:val="1"/>
        <w:szCs w:val="24"/>
      </w:rPr>
      <w:t xml:space="preserve"> </w:t>
    </w:r>
    <w:r w:rsidRPr="00C57611">
      <w:rPr>
        <w:rFonts w:eastAsia="Arial" w:cs="Arial"/>
        <w:b/>
        <w:spacing w:val="-1"/>
        <w:szCs w:val="24"/>
      </w:rPr>
      <w:t>online form</w:t>
    </w:r>
    <w:r w:rsidRPr="00C57611">
      <w:rPr>
        <w:rFonts w:eastAsia="Arial" w:cs="Arial"/>
        <w:b/>
        <w:szCs w:val="24"/>
      </w:rPr>
      <w:t>.</w:t>
    </w:r>
  </w:p>
  <w:p w14:paraId="3319885C" w14:textId="77777777" w:rsidR="00C8228C" w:rsidRPr="00C57611" w:rsidRDefault="00C8228C" w:rsidP="00C8228C">
    <w:pPr>
      <w:spacing w:after="0" w:line="100" w:lineRule="exact"/>
      <w:rPr>
        <w:sz w:val="11"/>
        <w:szCs w:val="11"/>
      </w:rPr>
    </w:pPr>
  </w:p>
  <w:p w14:paraId="6F564A98" w14:textId="45622DEB" w:rsidR="00C8228C" w:rsidRDefault="00C8228C" w:rsidP="00C8228C">
    <w:pPr>
      <w:spacing w:after="0"/>
      <w:ind w:left="380"/>
      <w:rPr>
        <w:rFonts w:eastAsia="Arial" w:cs="Arial"/>
        <w:b/>
        <w:szCs w:val="24"/>
      </w:rPr>
    </w:pPr>
    <w:r w:rsidRPr="00C57611">
      <w:rPr>
        <w:rFonts w:ascii="Verdana" w:eastAsia="Verdana" w:hAnsi="Verdana" w:cs="Verdana"/>
        <w:szCs w:val="24"/>
      </w:rPr>
      <w:t xml:space="preserve">• </w:t>
    </w:r>
    <w:r w:rsidRPr="00C57611">
      <w:rPr>
        <w:rFonts w:ascii="Verdana" w:eastAsia="Verdana" w:hAnsi="Verdana" w:cs="Verdana"/>
        <w:spacing w:val="60"/>
        <w:szCs w:val="24"/>
      </w:rPr>
      <w:t xml:space="preserve"> </w:t>
    </w:r>
    <w:r w:rsidRPr="00C57611">
      <w:rPr>
        <w:rFonts w:eastAsia="Arial" w:cs="Arial"/>
        <w:b/>
        <w:spacing w:val="2"/>
        <w:szCs w:val="24"/>
      </w:rPr>
      <w:t>T</w:t>
    </w:r>
    <w:r w:rsidRPr="00C57611">
      <w:rPr>
        <w:rFonts w:eastAsia="Arial" w:cs="Arial"/>
        <w:b/>
        <w:szCs w:val="24"/>
      </w:rPr>
      <w:t>he</w:t>
    </w:r>
    <w:r w:rsidRPr="00C57611">
      <w:rPr>
        <w:rFonts w:eastAsia="Arial" w:cs="Arial"/>
        <w:b/>
        <w:spacing w:val="1"/>
        <w:szCs w:val="24"/>
      </w:rPr>
      <w:t xml:space="preserve"> </w:t>
    </w:r>
    <w:r w:rsidRPr="00C57611">
      <w:rPr>
        <w:rFonts w:eastAsia="Arial" w:cs="Arial"/>
        <w:b/>
        <w:szCs w:val="24"/>
      </w:rPr>
      <w:t>q</w:t>
    </w:r>
    <w:r w:rsidRPr="00C57611">
      <w:rPr>
        <w:rFonts w:eastAsia="Arial" w:cs="Arial"/>
        <w:b/>
        <w:spacing w:val="-2"/>
        <w:szCs w:val="24"/>
      </w:rPr>
      <w:t>u</w:t>
    </w:r>
    <w:r w:rsidRPr="00C57611">
      <w:rPr>
        <w:rFonts w:eastAsia="Arial" w:cs="Arial"/>
        <w:b/>
        <w:spacing w:val="1"/>
        <w:szCs w:val="24"/>
      </w:rPr>
      <w:t>es</w:t>
    </w:r>
    <w:r w:rsidRPr="00C57611">
      <w:rPr>
        <w:rFonts w:eastAsia="Arial" w:cs="Arial"/>
        <w:b/>
        <w:szCs w:val="24"/>
      </w:rPr>
      <w:t>tion number</w:t>
    </w:r>
    <w:r w:rsidRPr="00C57611">
      <w:rPr>
        <w:rFonts w:eastAsia="Arial" w:cs="Arial"/>
        <w:b/>
        <w:spacing w:val="-2"/>
        <w:szCs w:val="24"/>
      </w:rPr>
      <w:t xml:space="preserve"> </w:t>
    </w:r>
    <w:r>
      <w:rPr>
        <w:rFonts w:eastAsia="Arial" w:cs="Arial"/>
        <w:b/>
        <w:spacing w:val="-2"/>
        <w:szCs w:val="24"/>
      </w:rPr>
      <w:t xml:space="preserve">on this document </w:t>
    </w:r>
    <w:r w:rsidRPr="00C57611">
      <w:rPr>
        <w:rFonts w:eastAsia="Arial" w:cs="Arial"/>
        <w:b/>
        <w:szCs w:val="24"/>
      </w:rPr>
      <w:t xml:space="preserve">is not matched </w:t>
    </w:r>
    <w:r>
      <w:rPr>
        <w:rFonts w:eastAsia="Arial" w:cs="Arial"/>
        <w:b/>
        <w:szCs w:val="24"/>
      </w:rPr>
      <w:t>to</w:t>
    </w:r>
    <w:r w:rsidRPr="00C57611">
      <w:rPr>
        <w:rFonts w:eastAsia="Arial" w:cs="Arial"/>
        <w:b/>
        <w:szCs w:val="24"/>
      </w:rPr>
      <w:t xml:space="preserve"> the </w:t>
    </w:r>
    <w:r>
      <w:rPr>
        <w:rFonts w:eastAsia="Arial" w:cs="Arial"/>
        <w:b/>
        <w:szCs w:val="24"/>
      </w:rPr>
      <w:t xml:space="preserve">question on </w:t>
    </w:r>
    <w:r w:rsidRPr="00C57611">
      <w:rPr>
        <w:rFonts w:eastAsia="Arial" w:cs="Arial"/>
        <w:b/>
        <w:szCs w:val="24"/>
      </w:rPr>
      <w:t>form</w:t>
    </w:r>
    <w:r>
      <w:rPr>
        <w:rFonts w:eastAsia="Arial" w:cs="Arial"/>
        <w:b/>
        <w:szCs w:val="24"/>
      </w:rPr>
      <w:t>, it’s just for guidance.</w:t>
    </w:r>
  </w:p>
  <w:p w14:paraId="27E93993" w14:textId="77777777" w:rsidR="00C8228C" w:rsidRPr="00C8228C" w:rsidRDefault="00C8228C" w:rsidP="00C8228C">
    <w:pPr>
      <w:spacing w:after="0"/>
      <w:rPr>
        <w:rFonts w:eastAsia="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34687"/>
    <w:multiLevelType w:val="hybridMultilevel"/>
    <w:tmpl w:val="EA48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27B1F"/>
    <w:multiLevelType w:val="hybridMultilevel"/>
    <w:tmpl w:val="ABAA0A1C"/>
    <w:lvl w:ilvl="0" w:tplc="E182E9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E4B9D"/>
    <w:multiLevelType w:val="hybridMultilevel"/>
    <w:tmpl w:val="F430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47668"/>
    <w:multiLevelType w:val="hybridMultilevel"/>
    <w:tmpl w:val="F3A0E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979AD"/>
    <w:multiLevelType w:val="hybridMultilevel"/>
    <w:tmpl w:val="863A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70583"/>
    <w:multiLevelType w:val="hybridMultilevel"/>
    <w:tmpl w:val="5A78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15544"/>
    <w:multiLevelType w:val="hybridMultilevel"/>
    <w:tmpl w:val="C0B44236"/>
    <w:lvl w:ilvl="0" w:tplc="25DAA4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2106F"/>
    <w:multiLevelType w:val="hybridMultilevel"/>
    <w:tmpl w:val="3B38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6F2D5F"/>
    <w:multiLevelType w:val="hybridMultilevel"/>
    <w:tmpl w:val="7E88AEFE"/>
    <w:lvl w:ilvl="0" w:tplc="E182E9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35011"/>
    <w:multiLevelType w:val="hybridMultilevel"/>
    <w:tmpl w:val="D3FE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51947"/>
    <w:multiLevelType w:val="hybridMultilevel"/>
    <w:tmpl w:val="BBF6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5358B"/>
    <w:multiLevelType w:val="hybridMultilevel"/>
    <w:tmpl w:val="614E6C9C"/>
    <w:lvl w:ilvl="0" w:tplc="25DAA4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4249A"/>
    <w:multiLevelType w:val="hybridMultilevel"/>
    <w:tmpl w:val="E6BE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07FBC"/>
    <w:multiLevelType w:val="hybridMultilevel"/>
    <w:tmpl w:val="64F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42660"/>
    <w:multiLevelType w:val="hybridMultilevel"/>
    <w:tmpl w:val="DB60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161A9"/>
    <w:multiLevelType w:val="hybridMultilevel"/>
    <w:tmpl w:val="ABD22864"/>
    <w:lvl w:ilvl="0" w:tplc="25DAA4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2291">
    <w:abstractNumId w:val="3"/>
  </w:num>
  <w:num w:numId="2" w16cid:durableId="942609920">
    <w:abstractNumId w:val="5"/>
  </w:num>
  <w:num w:numId="3" w16cid:durableId="887184535">
    <w:abstractNumId w:val="9"/>
  </w:num>
  <w:num w:numId="4" w16cid:durableId="429357330">
    <w:abstractNumId w:val="1"/>
  </w:num>
  <w:num w:numId="5" w16cid:durableId="2115703767">
    <w:abstractNumId w:val="8"/>
  </w:num>
  <w:num w:numId="6" w16cid:durableId="1680697316">
    <w:abstractNumId w:val="10"/>
  </w:num>
  <w:num w:numId="7" w16cid:durableId="1515266709">
    <w:abstractNumId w:val="14"/>
  </w:num>
  <w:num w:numId="8" w16cid:durableId="1468006735">
    <w:abstractNumId w:val="12"/>
  </w:num>
  <w:num w:numId="9" w16cid:durableId="474958501">
    <w:abstractNumId w:val="7"/>
  </w:num>
  <w:num w:numId="10" w16cid:durableId="1547568109">
    <w:abstractNumId w:val="4"/>
  </w:num>
  <w:num w:numId="11" w16cid:durableId="1524245192">
    <w:abstractNumId w:val="0"/>
  </w:num>
  <w:num w:numId="12" w16cid:durableId="653753490">
    <w:abstractNumId w:val="2"/>
  </w:num>
  <w:num w:numId="13" w16cid:durableId="1757557668">
    <w:abstractNumId w:val="11"/>
  </w:num>
  <w:num w:numId="14" w16cid:durableId="1115447205">
    <w:abstractNumId w:val="15"/>
  </w:num>
  <w:num w:numId="15" w16cid:durableId="1845166425">
    <w:abstractNumId w:val="6"/>
  </w:num>
  <w:num w:numId="16" w16cid:durableId="1277442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99"/>
    <w:rsid w:val="00013426"/>
    <w:rsid w:val="00027CCE"/>
    <w:rsid w:val="000D45D0"/>
    <w:rsid w:val="000E63E3"/>
    <w:rsid w:val="00127817"/>
    <w:rsid w:val="001511F8"/>
    <w:rsid w:val="0018106A"/>
    <w:rsid w:val="001920CB"/>
    <w:rsid w:val="00206B02"/>
    <w:rsid w:val="002247DF"/>
    <w:rsid w:val="002B4807"/>
    <w:rsid w:val="002B6BDF"/>
    <w:rsid w:val="002C3996"/>
    <w:rsid w:val="002F0199"/>
    <w:rsid w:val="002F030B"/>
    <w:rsid w:val="00394B02"/>
    <w:rsid w:val="004217CB"/>
    <w:rsid w:val="00447BFB"/>
    <w:rsid w:val="00482636"/>
    <w:rsid w:val="00484958"/>
    <w:rsid w:val="004A3FE2"/>
    <w:rsid w:val="004B40A2"/>
    <w:rsid w:val="004D00C5"/>
    <w:rsid w:val="004D57E9"/>
    <w:rsid w:val="00517D59"/>
    <w:rsid w:val="00531A8F"/>
    <w:rsid w:val="00535FE5"/>
    <w:rsid w:val="00540A69"/>
    <w:rsid w:val="005861DA"/>
    <w:rsid w:val="005B1587"/>
    <w:rsid w:val="005E0AF5"/>
    <w:rsid w:val="00602EAE"/>
    <w:rsid w:val="00616467"/>
    <w:rsid w:val="006356A9"/>
    <w:rsid w:val="00651BA3"/>
    <w:rsid w:val="006E33A8"/>
    <w:rsid w:val="006E523C"/>
    <w:rsid w:val="00700E99"/>
    <w:rsid w:val="0075067D"/>
    <w:rsid w:val="007631C3"/>
    <w:rsid w:val="00764E60"/>
    <w:rsid w:val="0078353F"/>
    <w:rsid w:val="007C1EF5"/>
    <w:rsid w:val="007C2114"/>
    <w:rsid w:val="007D5EBD"/>
    <w:rsid w:val="007E2175"/>
    <w:rsid w:val="00813785"/>
    <w:rsid w:val="00820D05"/>
    <w:rsid w:val="00862AC2"/>
    <w:rsid w:val="008C11CA"/>
    <w:rsid w:val="00901913"/>
    <w:rsid w:val="00903866"/>
    <w:rsid w:val="009072D6"/>
    <w:rsid w:val="00946D6C"/>
    <w:rsid w:val="00985708"/>
    <w:rsid w:val="00985EC5"/>
    <w:rsid w:val="009871ED"/>
    <w:rsid w:val="00994278"/>
    <w:rsid w:val="00996D8E"/>
    <w:rsid w:val="009A5674"/>
    <w:rsid w:val="009C6B19"/>
    <w:rsid w:val="00A6474D"/>
    <w:rsid w:val="00AB0329"/>
    <w:rsid w:val="00AE7341"/>
    <w:rsid w:val="00AF4C9C"/>
    <w:rsid w:val="00B3563E"/>
    <w:rsid w:val="00B475D7"/>
    <w:rsid w:val="00B93B7E"/>
    <w:rsid w:val="00B96489"/>
    <w:rsid w:val="00BA18F8"/>
    <w:rsid w:val="00C03889"/>
    <w:rsid w:val="00C16E81"/>
    <w:rsid w:val="00C7236D"/>
    <w:rsid w:val="00C8228C"/>
    <w:rsid w:val="00CA0FD7"/>
    <w:rsid w:val="00CE6AED"/>
    <w:rsid w:val="00D112EA"/>
    <w:rsid w:val="00D245CE"/>
    <w:rsid w:val="00D51942"/>
    <w:rsid w:val="00DE1DAB"/>
    <w:rsid w:val="00E01E0B"/>
    <w:rsid w:val="00E06312"/>
    <w:rsid w:val="00E44D3A"/>
    <w:rsid w:val="00E54494"/>
    <w:rsid w:val="00EB0559"/>
    <w:rsid w:val="00F43BF1"/>
    <w:rsid w:val="00F64B67"/>
    <w:rsid w:val="00F91ECD"/>
    <w:rsid w:val="00F95DAE"/>
    <w:rsid w:val="00FA45D3"/>
    <w:rsid w:val="00FF1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4752"/>
  <w15:chartTrackingRefBased/>
  <w15:docId w15:val="{87F0F84E-F9CD-4C49-AA37-C749A173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199"/>
    <w:rPr>
      <w:rFonts w:eastAsiaTheme="majorEastAsia" w:cstheme="majorBidi"/>
      <w:color w:val="272727" w:themeColor="text1" w:themeTint="D8"/>
    </w:rPr>
  </w:style>
  <w:style w:type="paragraph" w:styleId="Title">
    <w:name w:val="Title"/>
    <w:basedOn w:val="Normal"/>
    <w:next w:val="Normal"/>
    <w:link w:val="TitleChar"/>
    <w:uiPriority w:val="10"/>
    <w:qFormat/>
    <w:rsid w:val="002F0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199"/>
    <w:pPr>
      <w:spacing w:before="160"/>
      <w:jc w:val="center"/>
    </w:pPr>
    <w:rPr>
      <w:i/>
      <w:iCs/>
      <w:color w:val="404040" w:themeColor="text1" w:themeTint="BF"/>
    </w:rPr>
  </w:style>
  <w:style w:type="character" w:customStyle="1" w:styleId="QuoteChar">
    <w:name w:val="Quote Char"/>
    <w:basedOn w:val="DefaultParagraphFont"/>
    <w:link w:val="Quote"/>
    <w:uiPriority w:val="29"/>
    <w:rsid w:val="002F0199"/>
    <w:rPr>
      <w:i/>
      <w:iCs/>
      <w:color w:val="404040" w:themeColor="text1" w:themeTint="BF"/>
    </w:rPr>
  </w:style>
  <w:style w:type="paragraph" w:styleId="ListParagraph">
    <w:name w:val="List Paragraph"/>
    <w:basedOn w:val="Normal"/>
    <w:uiPriority w:val="34"/>
    <w:qFormat/>
    <w:rsid w:val="002F0199"/>
    <w:pPr>
      <w:ind w:left="720"/>
      <w:contextualSpacing/>
    </w:pPr>
  </w:style>
  <w:style w:type="character" w:styleId="IntenseEmphasis">
    <w:name w:val="Intense Emphasis"/>
    <w:basedOn w:val="DefaultParagraphFont"/>
    <w:uiPriority w:val="21"/>
    <w:qFormat/>
    <w:rsid w:val="002F0199"/>
    <w:rPr>
      <w:i/>
      <w:iCs/>
      <w:color w:val="0F4761" w:themeColor="accent1" w:themeShade="BF"/>
    </w:rPr>
  </w:style>
  <w:style w:type="paragraph" w:styleId="IntenseQuote">
    <w:name w:val="Intense Quote"/>
    <w:basedOn w:val="Normal"/>
    <w:next w:val="Normal"/>
    <w:link w:val="IntenseQuoteChar"/>
    <w:uiPriority w:val="30"/>
    <w:qFormat/>
    <w:rsid w:val="002F0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199"/>
    <w:rPr>
      <w:i/>
      <w:iCs/>
      <w:color w:val="0F4761" w:themeColor="accent1" w:themeShade="BF"/>
    </w:rPr>
  </w:style>
  <w:style w:type="character" w:styleId="IntenseReference">
    <w:name w:val="Intense Reference"/>
    <w:basedOn w:val="DefaultParagraphFont"/>
    <w:uiPriority w:val="32"/>
    <w:qFormat/>
    <w:rsid w:val="002F0199"/>
    <w:rPr>
      <w:b/>
      <w:bCs/>
      <w:smallCaps/>
      <w:color w:val="0F4761" w:themeColor="accent1" w:themeShade="BF"/>
      <w:spacing w:val="5"/>
    </w:rPr>
  </w:style>
  <w:style w:type="paragraph" w:styleId="Header">
    <w:name w:val="header"/>
    <w:basedOn w:val="Normal"/>
    <w:link w:val="HeaderChar"/>
    <w:uiPriority w:val="99"/>
    <w:unhideWhenUsed/>
    <w:rsid w:val="002F0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199"/>
  </w:style>
  <w:style w:type="paragraph" w:styleId="Footer">
    <w:name w:val="footer"/>
    <w:basedOn w:val="Normal"/>
    <w:link w:val="FooterChar"/>
    <w:uiPriority w:val="99"/>
    <w:unhideWhenUsed/>
    <w:rsid w:val="002F0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199"/>
  </w:style>
  <w:style w:type="table" w:styleId="TableGrid">
    <w:name w:val="Table Grid"/>
    <w:basedOn w:val="TableNormal"/>
    <w:uiPriority w:val="39"/>
    <w:rsid w:val="002F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2D6"/>
    <w:rPr>
      <w:color w:val="467886" w:themeColor="hyperlink"/>
      <w:u w:val="single"/>
    </w:rPr>
  </w:style>
  <w:style w:type="character" w:styleId="Strong">
    <w:name w:val="Strong"/>
    <w:basedOn w:val="DefaultParagraphFont"/>
    <w:uiPriority w:val="22"/>
    <w:qFormat/>
    <w:rsid w:val="005E0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uffolklearning.com/early-years/inclusion-send/early-years-high-needs-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9B9CF9DF01E4E8B9B6D21BE1771E9" ma:contentTypeVersion="12" ma:contentTypeDescription="Create a new document." ma:contentTypeScope="" ma:versionID="4803b013a9c20367e498605be149a072">
  <xsd:schema xmlns:xsd="http://www.w3.org/2001/XMLSchema" xmlns:xs="http://www.w3.org/2001/XMLSchema" xmlns:p="http://schemas.microsoft.com/office/2006/metadata/properties" xmlns:ns2="671ed926-26e3-4ca8-ba46-6af03a893a71" xmlns:ns3="6f18bde0-3b50-4842-9933-48efcf2220a9" targetNamespace="http://schemas.microsoft.com/office/2006/metadata/properties" ma:root="true" ma:fieldsID="a8454e7d10681b4157f37a7fecb3627e" ns2:_="" ns3:_="">
    <xsd:import namespace="671ed926-26e3-4ca8-ba46-6af03a893a71"/>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d926-26e3-4ca8-ba46-6af03a893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e56e8d-7ec7-44a5-83f0-e1ab05b1e7f2}"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ed926-26e3-4ca8-ba46-6af03a893a71">
      <Terms xmlns="http://schemas.microsoft.com/office/infopath/2007/PartnerControls"/>
    </lcf76f155ced4ddcb4097134ff3c332f>
    <TaxCatchAll xmlns="6f18bde0-3b50-4842-9933-48efcf2220a9" xsi:nil="true"/>
  </documentManagement>
</p:properties>
</file>

<file path=customXml/itemProps1.xml><?xml version="1.0" encoding="utf-8"?>
<ds:datastoreItem xmlns:ds="http://schemas.openxmlformats.org/officeDocument/2006/customXml" ds:itemID="{E168EED9-A351-4C8B-A922-72C475E2E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d926-26e3-4ca8-ba46-6af03a893a71"/>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60B81-7F09-49AB-A31E-DB3659FA95BA}">
  <ds:schemaRefs>
    <ds:schemaRef ds:uri="http://schemas.microsoft.com/sharepoint/v3/contenttype/forms"/>
  </ds:schemaRefs>
</ds:datastoreItem>
</file>

<file path=customXml/itemProps3.xml><?xml version="1.0" encoding="utf-8"?>
<ds:datastoreItem xmlns:ds="http://schemas.openxmlformats.org/officeDocument/2006/customXml" ds:itemID="{38CBC41B-A736-44E1-AA58-0266F28CEF71}">
  <ds:schemaRefs>
    <ds:schemaRef ds:uri="6f18bde0-3b50-4842-9933-48efcf2220a9"/>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671ed926-26e3-4ca8-ba46-6af03a893a7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Calver</dc:creator>
  <cp:keywords/>
  <dc:description/>
  <cp:lastModifiedBy>Allison Rippon</cp:lastModifiedBy>
  <cp:revision>74</cp:revision>
  <dcterms:created xsi:type="dcterms:W3CDTF">2024-12-23T03:17:00Z</dcterms:created>
  <dcterms:modified xsi:type="dcterms:W3CDTF">2025-01-02T11:52:00Z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0x0101006379B9CF9DF01E4E8B9B6D21BE1771E9</vt:lpwstr>
  </property>
  <property fmtid="{D5CDD505-2E9C-101B-9397-08002B2CF9AE}" pid="3" name="MediaServiceImageTags">
    <vt:lpwstr/>
  </property>
</Properties>
</file>